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32398E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32398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32398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60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32398E">
        <w:rPr>
          <w:rFonts w:cstheme="minorHAnsi"/>
          <w:sz w:val="24"/>
          <w:szCs w:val="24"/>
        </w:rPr>
        <w:t>προσβολής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32398E">
        <w:rPr>
          <w:rFonts w:cstheme="minorHAnsi"/>
          <w:sz w:val="24"/>
          <w:szCs w:val="24"/>
        </w:rPr>
        <w:t>επενδυμένα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32398E">
        <w:rPr>
          <w:rFonts w:cstheme="minorHAnsi"/>
          <w:sz w:val="24"/>
          <w:szCs w:val="24"/>
        </w:rPr>
        <w:t>συρματιδίων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32398E">
        <w:rPr>
          <w:rFonts w:cstheme="minorHAnsi"/>
          <w:sz w:val="24"/>
          <w:szCs w:val="24"/>
        </w:rPr>
        <w:t>διευθύνσεις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32398E">
        <w:rPr>
          <w:rFonts w:cstheme="minorHAnsi"/>
          <w:sz w:val="24"/>
          <w:szCs w:val="24"/>
        </w:rPr>
        <w:t>κατώρευμα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C60B5"/>
    <w:rsid w:val="001E3189"/>
    <w:rsid w:val="00250601"/>
    <w:rsid w:val="002508F1"/>
    <w:rsid w:val="002743EE"/>
    <w:rsid w:val="00315CDF"/>
    <w:rsid w:val="0032398E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2023-02-23T17:46:00Z</dcterms:created>
  <dcterms:modified xsi:type="dcterms:W3CDTF">2023-02-23T17:46:00Z</dcterms:modified>
</cp:coreProperties>
</file>