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8DF8E" w14:textId="77777777" w:rsidR="004B5713" w:rsidRPr="00503180" w:rsidRDefault="004B5713" w:rsidP="004B5713">
      <w:pPr>
        <w:spacing w:after="0" w:line="360" w:lineRule="auto"/>
        <w:jc w:val="both"/>
        <w:rPr>
          <w:rFonts w:eastAsiaTheme="minorEastAsia" w:cstheme="minorHAnsi"/>
          <w:b/>
          <w:lang w:eastAsia="el-GR"/>
        </w:rPr>
      </w:pPr>
      <w:r w:rsidRPr="00503180">
        <w:rPr>
          <w:rFonts w:eastAsiaTheme="minorEastAsia" w:cstheme="minorHAnsi"/>
          <w:b/>
          <w:lang w:eastAsia="el-GR"/>
        </w:rPr>
        <w:t>ΝΕΑ ΕΛΛΗΝΙΚΑ</w:t>
      </w:r>
    </w:p>
    <w:p w14:paraId="11552FF8" w14:textId="77777777" w:rsidR="004B5713" w:rsidRPr="00503180" w:rsidRDefault="004B5713" w:rsidP="004B5713">
      <w:pPr>
        <w:spacing w:after="0" w:line="360" w:lineRule="auto"/>
        <w:jc w:val="both"/>
        <w:rPr>
          <w:rFonts w:eastAsiaTheme="minorEastAsia" w:cstheme="minorHAnsi"/>
          <w:b/>
          <w:lang w:eastAsia="el-GR"/>
        </w:rPr>
      </w:pPr>
      <w:r w:rsidRPr="00503180">
        <w:rPr>
          <w:rFonts w:eastAsiaTheme="minorEastAsia" w:cstheme="minorHAnsi"/>
          <w:b/>
          <w:lang w:eastAsia="el-GR"/>
        </w:rPr>
        <w:t>ΕΠΑΛ Γ΄ ΛΥΚΕΙΟΥ</w:t>
      </w:r>
    </w:p>
    <w:p w14:paraId="0C1DE75B" w14:textId="77777777" w:rsidR="004B5713" w:rsidRPr="00503180" w:rsidRDefault="004B5713" w:rsidP="004B5713">
      <w:pPr>
        <w:spacing w:after="0" w:line="360" w:lineRule="auto"/>
        <w:contextualSpacing/>
        <w:jc w:val="both"/>
        <w:rPr>
          <w:rFonts w:eastAsiaTheme="minorEastAsia"/>
          <w:b/>
          <w:lang w:eastAsia="el-GR"/>
        </w:rPr>
      </w:pPr>
      <w:r w:rsidRPr="00503180">
        <w:rPr>
          <w:rFonts w:eastAsiaTheme="minorEastAsia" w:cstheme="minorHAnsi"/>
          <w:b/>
          <w:lang w:eastAsia="el-GR"/>
        </w:rPr>
        <w:t xml:space="preserve">ΘΕΜΑΤΙΚΗ ΕΝΟΤΗΤΑ: </w:t>
      </w:r>
      <w:r w:rsidR="008070C5">
        <w:rPr>
          <w:rFonts w:eastAsiaTheme="minorEastAsia"/>
          <w:b/>
          <w:lang w:eastAsia="el-GR"/>
        </w:rPr>
        <w:t>ΑΠΟ ΤΟΝ 20</w:t>
      </w:r>
      <w:r w:rsidR="008070C5" w:rsidRPr="008070C5">
        <w:rPr>
          <w:rFonts w:eastAsiaTheme="minorEastAsia"/>
          <w:b/>
          <w:vertAlign w:val="superscript"/>
          <w:lang w:eastAsia="el-GR"/>
        </w:rPr>
        <w:t>ο</w:t>
      </w:r>
      <w:r w:rsidR="008070C5">
        <w:rPr>
          <w:rFonts w:eastAsiaTheme="minorEastAsia"/>
          <w:b/>
          <w:lang w:eastAsia="el-GR"/>
        </w:rPr>
        <w:t xml:space="preserve"> ΣΤΟΝ 21</w:t>
      </w:r>
      <w:r w:rsidR="008070C5" w:rsidRPr="008070C5">
        <w:rPr>
          <w:rFonts w:eastAsiaTheme="minorEastAsia"/>
          <w:b/>
          <w:vertAlign w:val="superscript"/>
          <w:lang w:eastAsia="el-GR"/>
        </w:rPr>
        <w:t>ο</w:t>
      </w:r>
      <w:r w:rsidR="008070C5">
        <w:rPr>
          <w:rFonts w:eastAsiaTheme="minorEastAsia"/>
          <w:b/>
          <w:lang w:eastAsia="el-GR"/>
        </w:rPr>
        <w:t xml:space="preserve"> ΑΙΩΝΑ</w:t>
      </w:r>
    </w:p>
    <w:p w14:paraId="7241529E" w14:textId="77777777" w:rsidR="004B5713" w:rsidRPr="00503180" w:rsidRDefault="004B5713" w:rsidP="004B5713">
      <w:pPr>
        <w:spacing w:after="0" w:line="360" w:lineRule="auto"/>
        <w:contextualSpacing/>
        <w:jc w:val="both"/>
        <w:rPr>
          <w:rFonts w:eastAsiaTheme="minorEastAsia"/>
          <w:b/>
          <w:lang w:eastAsia="el-GR"/>
        </w:rPr>
      </w:pPr>
    </w:p>
    <w:p w14:paraId="4F0B58F4" w14:textId="77777777" w:rsidR="004B5713" w:rsidRPr="00503180" w:rsidRDefault="004B5713" w:rsidP="004B5713">
      <w:pPr>
        <w:spacing w:after="0" w:line="360" w:lineRule="auto"/>
        <w:contextualSpacing/>
        <w:jc w:val="both"/>
        <w:rPr>
          <w:rFonts w:eastAsiaTheme="minorEastAsia"/>
          <w:b/>
          <w:lang w:eastAsia="el-GR"/>
        </w:rPr>
      </w:pPr>
      <w:r w:rsidRPr="00503180">
        <w:rPr>
          <w:rFonts w:eastAsiaTheme="minorEastAsia"/>
          <w:b/>
          <w:lang w:eastAsia="el-GR"/>
        </w:rPr>
        <w:t xml:space="preserve">Α. Μη λογοτεχνικό κείμενο </w:t>
      </w:r>
    </w:p>
    <w:p w14:paraId="016075AA" w14:textId="77777777" w:rsidR="004B5713" w:rsidRPr="004B5713" w:rsidRDefault="004B5713" w:rsidP="004B5713">
      <w:pPr>
        <w:spacing w:after="0" w:line="360" w:lineRule="auto"/>
        <w:contextualSpacing/>
        <w:jc w:val="both"/>
        <w:rPr>
          <w:rFonts w:ascii="Calibri" w:eastAsiaTheme="minorEastAsia" w:hAnsi="Calibri"/>
          <w:highlight w:val="yellow"/>
          <w:lang w:eastAsia="el-GR"/>
        </w:rPr>
      </w:pPr>
    </w:p>
    <w:p w14:paraId="6C8EB93F" w14:textId="77777777" w:rsidR="004B5713" w:rsidRPr="00E261ED" w:rsidRDefault="00503180" w:rsidP="004B5713">
      <w:pPr>
        <w:spacing w:after="0" w:line="360" w:lineRule="auto"/>
        <w:jc w:val="center"/>
        <w:rPr>
          <w:rFonts w:eastAsiaTheme="minorEastAsia"/>
          <w:b/>
          <w:lang w:eastAsia="el-GR"/>
        </w:rPr>
      </w:pPr>
      <w:r w:rsidRPr="00E261ED">
        <w:rPr>
          <w:rFonts w:eastAsiaTheme="minorEastAsia"/>
          <w:b/>
          <w:lang w:eastAsia="el-GR"/>
        </w:rPr>
        <w:t>Προστάτες του τόπου τους -  και του πλανήτη</w:t>
      </w:r>
    </w:p>
    <w:p w14:paraId="3A659276" w14:textId="270F8E04" w:rsidR="004B5713" w:rsidRPr="004B5713" w:rsidRDefault="004B5713" w:rsidP="004B5713">
      <w:pPr>
        <w:spacing w:after="0" w:line="360" w:lineRule="auto"/>
        <w:jc w:val="both"/>
        <w:rPr>
          <w:rFonts w:eastAsiaTheme="minorEastAsia"/>
          <w:i/>
          <w:sz w:val="20"/>
          <w:szCs w:val="20"/>
          <w:highlight w:val="yellow"/>
          <w:lang w:eastAsia="el-GR"/>
        </w:rPr>
      </w:pPr>
      <w:r w:rsidRPr="00E261ED">
        <w:rPr>
          <w:rFonts w:eastAsiaTheme="minorEastAsia"/>
          <w:i/>
          <w:sz w:val="20"/>
          <w:szCs w:val="20"/>
          <w:lang w:eastAsia="el-GR"/>
        </w:rPr>
        <w:t xml:space="preserve">Το ακόλουθο </w:t>
      </w:r>
      <w:r w:rsidR="001C0FDC" w:rsidRPr="00E261ED">
        <w:rPr>
          <w:rFonts w:eastAsiaTheme="minorEastAsia"/>
          <w:i/>
          <w:sz w:val="20"/>
          <w:szCs w:val="20"/>
          <w:lang w:eastAsia="el-GR"/>
        </w:rPr>
        <w:t xml:space="preserve">κείμενο είναι απόσπασμα του βιβλίου της </w:t>
      </w:r>
      <w:r w:rsidR="001C0FDC" w:rsidRPr="00E261ED">
        <w:rPr>
          <w:rFonts w:eastAsiaTheme="minorEastAsia"/>
          <w:i/>
          <w:sz w:val="20"/>
          <w:szCs w:val="20"/>
          <w:lang w:val="en-US" w:eastAsia="el-GR"/>
        </w:rPr>
        <w:t>Naomi</w:t>
      </w:r>
      <w:r w:rsidR="008F181C">
        <w:rPr>
          <w:rFonts w:eastAsiaTheme="minorEastAsia"/>
          <w:i/>
          <w:sz w:val="20"/>
          <w:szCs w:val="20"/>
          <w:lang w:eastAsia="el-GR"/>
        </w:rPr>
        <w:t xml:space="preserve"> </w:t>
      </w:r>
      <w:r w:rsidR="001C0FDC" w:rsidRPr="00E261ED">
        <w:rPr>
          <w:rFonts w:eastAsiaTheme="minorEastAsia"/>
          <w:i/>
          <w:sz w:val="20"/>
          <w:szCs w:val="20"/>
          <w:lang w:val="en-US" w:eastAsia="el-GR"/>
        </w:rPr>
        <w:t>Klein</w:t>
      </w:r>
      <w:r w:rsidR="001C0FDC" w:rsidRPr="00E261ED">
        <w:rPr>
          <w:rFonts w:eastAsiaTheme="minorEastAsia"/>
          <w:i/>
          <w:sz w:val="20"/>
          <w:szCs w:val="20"/>
          <w:lang w:eastAsia="el-GR"/>
        </w:rPr>
        <w:t xml:space="preserve"> «</w:t>
      </w:r>
      <w:r w:rsidR="00E261ED" w:rsidRPr="00E261ED">
        <w:rPr>
          <w:rFonts w:eastAsiaTheme="minorEastAsia"/>
          <w:i/>
          <w:sz w:val="20"/>
          <w:szCs w:val="20"/>
          <w:lang w:eastAsia="el-GR"/>
        </w:rPr>
        <w:t>«Πώς να αλλάξουμε τα πάντα»</w:t>
      </w:r>
      <w:r w:rsidR="00E261ED">
        <w:rPr>
          <w:rFonts w:eastAsiaTheme="minorEastAsia"/>
          <w:i/>
          <w:sz w:val="20"/>
          <w:szCs w:val="20"/>
          <w:lang w:eastAsia="el-GR"/>
        </w:rPr>
        <w:t xml:space="preserve">, σε μετάφραση </w:t>
      </w:r>
      <w:r w:rsidR="00E261ED" w:rsidRPr="00E261ED">
        <w:rPr>
          <w:rFonts w:eastAsiaTheme="minorEastAsia"/>
          <w:i/>
          <w:sz w:val="20"/>
          <w:szCs w:val="20"/>
          <w:lang w:eastAsia="el-GR"/>
        </w:rPr>
        <w:t>Πετρούλα</w:t>
      </w:r>
      <w:r w:rsidR="00E261ED">
        <w:rPr>
          <w:rFonts w:eastAsiaTheme="minorEastAsia"/>
          <w:i/>
          <w:sz w:val="20"/>
          <w:szCs w:val="20"/>
          <w:lang w:eastAsia="el-GR"/>
        </w:rPr>
        <w:t>ς</w:t>
      </w:r>
      <w:r w:rsidR="00E261ED" w:rsidRPr="00E261ED">
        <w:rPr>
          <w:rFonts w:eastAsiaTheme="minorEastAsia"/>
          <w:i/>
          <w:sz w:val="20"/>
          <w:szCs w:val="20"/>
          <w:lang w:eastAsia="el-GR"/>
        </w:rPr>
        <w:t xml:space="preserve"> Γαβριηλίδου</w:t>
      </w:r>
      <w:r w:rsidR="00E261ED">
        <w:rPr>
          <w:rFonts w:eastAsiaTheme="minorEastAsia"/>
          <w:i/>
          <w:sz w:val="20"/>
          <w:szCs w:val="20"/>
          <w:lang w:eastAsia="el-GR"/>
        </w:rPr>
        <w:t>, εκδόσεις Κλει</w:t>
      </w:r>
      <w:r w:rsidR="00E261ED" w:rsidRPr="008D7468">
        <w:rPr>
          <w:rFonts w:eastAsiaTheme="minorEastAsia"/>
          <w:i/>
          <w:sz w:val="20"/>
          <w:szCs w:val="20"/>
          <w:lang w:eastAsia="el-GR"/>
        </w:rPr>
        <w:t>δάριθμος</w:t>
      </w:r>
      <w:r w:rsidR="008D7468" w:rsidRPr="008D7468">
        <w:rPr>
          <w:rFonts w:eastAsiaTheme="minorEastAsia"/>
          <w:i/>
          <w:sz w:val="20"/>
          <w:szCs w:val="20"/>
          <w:lang w:eastAsia="el-GR"/>
        </w:rPr>
        <w:t>, 2021.</w:t>
      </w:r>
    </w:p>
    <w:p w14:paraId="65B07F86" w14:textId="77777777" w:rsidR="00503180" w:rsidRDefault="00503180" w:rsidP="00503180">
      <w:pPr>
        <w:spacing w:after="0" w:line="360" w:lineRule="auto"/>
        <w:ind w:firstLine="567"/>
        <w:jc w:val="both"/>
        <w:rPr>
          <w:rFonts w:eastAsiaTheme="minorEastAsia"/>
          <w:lang w:eastAsia="el-GR"/>
        </w:rPr>
      </w:pPr>
    </w:p>
    <w:p w14:paraId="3F191C89" w14:textId="77777777" w:rsidR="00503180" w:rsidRPr="00503180" w:rsidRDefault="00503180" w:rsidP="00503180">
      <w:pPr>
        <w:spacing w:after="0" w:line="360" w:lineRule="auto"/>
        <w:ind w:firstLine="567"/>
        <w:jc w:val="both"/>
        <w:rPr>
          <w:rFonts w:eastAsiaTheme="minorEastAsia"/>
          <w:lang w:eastAsia="el-GR"/>
        </w:rPr>
      </w:pPr>
      <w:r w:rsidRPr="00503180">
        <w:rPr>
          <w:rFonts w:eastAsiaTheme="minorEastAsia"/>
          <w:lang w:eastAsia="el-GR"/>
        </w:rPr>
        <w:t xml:space="preserve">Ένας επιστήμονας µε ροζ μαλλιά και σοβαρή έκφραση είχε έρθει στο Σαν Φρανσίσκο για να εκφωνήσει μια </w:t>
      </w:r>
      <w:proofErr w:type="spellStart"/>
      <w:r w:rsidRPr="00503180">
        <w:rPr>
          <w:rFonts w:eastAsiaTheme="minorEastAsia"/>
          <w:lang w:eastAsia="el-GR"/>
        </w:rPr>
        <w:t>ομιλία.Το</w:t>
      </w:r>
      <w:proofErr w:type="spellEnd"/>
      <w:r w:rsidRPr="00503180">
        <w:rPr>
          <w:rFonts w:eastAsiaTheme="minorEastAsia"/>
          <w:lang w:eastAsia="el-GR"/>
        </w:rPr>
        <w:t xml:space="preserve"> όνομά του ήταν Μπραντ </w:t>
      </w:r>
      <w:proofErr w:type="spellStart"/>
      <w:r w:rsidRPr="00503180">
        <w:rPr>
          <w:rFonts w:eastAsiaTheme="minorEastAsia"/>
          <w:lang w:eastAsia="el-GR"/>
        </w:rPr>
        <w:t>Γουέρνερ</w:t>
      </w:r>
      <w:proofErr w:type="spellEnd"/>
      <w:r w:rsidRPr="00503180">
        <w:rPr>
          <w:rFonts w:eastAsiaTheme="minorEastAsia"/>
          <w:lang w:eastAsia="el-GR"/>
        </w:rPr>
        <w:t xml:space="preserve"> (</w:t>
      </w:r>
      <w:proofErr w:type="spellStart"/>
      <w:r w:rsidRPr="00503180">
        <w:rPr>
          <w:rFonts w:eastAsiaTheme="minorEastAsia"/>
          <w:lang w:eastAsia="el-GR"/>
        </w:rPr>
        <w:t>Brad</w:t>
      </w:r>
      <w:proofErr w:type="spellEnd"/>
      <w:r w:rsidRPr="00503180">
        <w:rPr>
          <w:rFonts w:eastAsiaTheme="minorEastAsia"/>
          <w:lang w:eastAsia="el-GR"/>
        </w:rPr>
        <w:t xml:space="preserve"> </w:t>
      </w:r>
      <w:proofErr w:type="spellStart"/>
      <w:r w:rsidRPr="00503180">
        <w:rPr>
          <w:rFonts w:eastAsiaTheme="minorEastAsia"/>
          <w:lang w:eastAsia="el-GR"/>
        </w:rPr>
        <w:t>Werner</w:t>
      </w:r>
      <w:proofErr w:type="spellEnd"/>
      <w:r w:rsidRPr="00503180">
        <w:rPr>
          <w:rFonts w:eastAsiaTheme="minorEastAsia"/>
          <w:lang w:eastAsia="el-GR"/>
        </w:rPr>
        <w:t xml:space="preserve">). Ήταν ερευνητής στο Πανεπιστήμιο της Καλιφόρνιας στο Σαν </w:t>
      </w:r>
      <w:proofErr w:type="spellStart"/>
      <w:r w:rsidRPr="00503180">
        <w:rPr>
          <w:rFonts w:eastAsiaTheme="minorEastAsia"/>
          <w:lang w:eastAsia="el-GR"/>
        </w:rPr>
        <w:t>Ντιέγκο</w:t>
      </w:r>
      <w:proofErr w:type="spellEnd"/>
      <w:r w:rsidRPr="00503180">
        <w:rPr>
          <w:rFonts w:eastAsiaTheme="minorEastAsia"/>
          <w:lang w:eastAsia="el-GR"/>
        </w:rPr>
        <w:t xml:space="preserve">. Ήταν Δεκέμβριος του 2012 και είκοσι τέσσερις χιλιάδες επιστήμονες είχαν συγκεντρωθεί για μια συνάντηση. Το πρόγραμμα ήταν γεμάτο µε ομιλίες, αλλά ο </w:t>
      </w:r>
      <w:proofErr w:type="spellStart"/>
      <w:r w:rsidRPr="00503180">
        <w:rPr>
          <w:rFonts w:eastAsiaTheme="minorEastAsia"/>
          <w:lang w:eastAsia="el-GR"/>
        </w:rPr>
        <w:t>Γουέρνερ</w:t>
      </w:r>
      <w:proofErr w:type="spellEnd"/>
      <w:r w:rsidRPr="00503180">
        <w:rPr>
          <w:rFonts w:eastAsiaTheme="minorEastAsia"/>
          <w:lang w:eastAsia="el-GR"/>
        </w:rPr>
        <w:t xml:space="preserve"> είχε τραβήξει την προσοχή όλων εξαιτίας του θέματός του. Θα μιλούσε για τη μοίρα του πλανήτη.</w:t>
      </w:r>
    </w:p>
    <w:p w14:paraId="416879FA" w14:textId="77777777" w:rsidR="00503180" w:rsidRPr="00503180" w:rsidRDefault="00503180" w:rsidP="00503180">
      <w:pPr>
        <w:spacing w:after="0" w:line="360" w:lineRule="auto"/>
        <w:ind w:firstLine="567"/>
        <w:jc w:val="both"/>
        <w:rPr>
          <w:rFonts w:eastAsiaTheme="minorEastAsia"/>
          <w:lang w:eastAsia="el-GR"/>
        </w:rPr>
      </w:pPr>
      <w:r w:rsidRPr="00503180">
        <w:rPr>
          <w:rFonts w:eastAsiaTheme="minorEastAsia"/>
          <w:lang w:eastAsia="el-GR"/>
        </w:rPr>
        <w:t xml:space="preserve">Στη συνεδριακή αίθουσα ο </w:t>
      </w:r>
      <w:proofErr w:type="spellStart"/>
      <w:r w:rsidRPr="00503180">
        <w:rPr>
          <w:rFonts w:eastAsiaTheme="minorEastAsia"/>
          <w:lang w:eastAsia="el-GR"/>
        </w:rPr>
        <w:t>Γουέρνερ</w:t>
      </w:r>
      <w:proofErr w:type="spellEnd"/>
      <w:r w:rsidRPr="00503180">
        <w:rPr>
          <w:rFonts w:eastAsiaTheme="minorEastAsia"/>
          <w:lang w:eastAsia="el-GR"/>
        </w:rPr>
        <w:t xml:space="preserve"> παρουσίασε αναλυτικά στο κοινό τα προηγμένα μοντέλα µέσω υπολογιστή που χρησιμοποιούσε για την πρόβλεψή του. Πολλές λεπτομέρειες θα φαίνονταν περίπλοκες σε όσους δεν ήξεραν το αντικείμενο έρευνας του </w:t>
      </w:r>
      <w:proofErr w:type="spellStart"/>
      <w:r w:rsidRPr="00503180">
        <w:rPr>
          <w:rFonts w:eastAsiaTheme="minorEastAsia"/>
          <w:lang w:eastAsia="el-GR"/>
        </w:rPr>
        <w:t>Γουέρνερ</w:t>
      </w:r>
      <w:proofErr w:type="spellEnd"/>
      <w:r w:rsidRPr="00503180">
        <w:rPr>
          <w:rFonts w:eastAsiaTheme="minorEastAsia"/>
          <w:lang w:eastAsia="el-GR"/>
        </w:rPr>
        <w:t xml:space="preserve">, που είναι η θεωρία πολύπλοκων συστημάτων. (Η θεωρία συστημάτων είναι η μελέτη πολύπλοκων συστημάτων που αποτελούνται από πολλαπλά μέρη τα οποία </w:t>
      </w:r>
      <w:proofErr w:type="spellStart"/>
      <w:r w:rsidRPr="00503180">
        <w:rPr>
          <w:rFonts w:eastAsiaTheme="minorEastAsia"/>
          <w:lang w:eastAsia="el-GR"/>
        </w:rPr>
        <w:t>αλληλεπιδρούν</w:t>
      </w:r>
      <w:proofErr w:type="spellEnd"/>
      <w:r w:rsidRPr="00503180">
        <w:rPr>
          <w:rFonts w:eastAsiaTheme="minorEastAsia"/>
          <w:lang w:eastAsia="el-GR"/>
        </w:rPr>
        <w:t xml:space="preserve"> µμεταξύ τους. Ένα παράδειγμα περίπλοκου συστήματος είναι o καιρός, που είναι η αλληλεπίδραση πολλών παραγόντων, όπως η θερμοκρασία, τα ρεύματα του αέρα, τα ρεύματα της θάλασσας, η γεωγραφία και άλλα).</w:t>
      </w:r>
    </w:p>
    <w:p w14:paraId="601C4D3A" w14:textId="77777777" w:rsidR="00503180" w:rsidRPr="00503180" w:rsidRDefault="00503180" w:rsidP="00503180">
      <w:pPr>
        <w:spacing w:after="0" w:line="360" w:lineRule="auto"/>
        <w:ind w:firstLine="567"/>
        <w:jc w:val="both"/>
        <w:rPr>
          <w:rFonts w:eastAsiaTheme="minorEastAsia"/>
          <w:lang w:eastAsia="el-GR"/>
        </w:rPr>
      </w:pPr>
      <w:r w:rsidRPr="00503180">
        <w:rPr>
          <w:rFonts w:eastAsiaTheme="minorEastAsia"/>
          <w:lang w:eastAsia="el-GR"/>
        </w:rPr>
        <w:t xml:space="preserve">Το συμπέρασμα της παρουσίασης του </w:t>
      </w:r>
      <w:proofErr w:type="spellStart"/>
      <w:r w:rsidRPr="00503180">
        <w:rPr>
          <w:rFonts w:eastAsiaTheme="minorEastAsia"/>
          <w:lang w:eastAsia="el-GR"/>
        </w:rPr>
        <w:t>Γουέρνερ</w:t>
      </w:r>
      <w:proofErr w:type="spellEnd"/>
      <w:r w:rsidRPr="00503180">
        <w:rPr>
          <w:rFonts w:eastAsiaTheme="minorEastAsia"/>
          <w:lang w:eastAsia="el-GR"/>
        </w:rPr>
        <w:t xml:space="preserve"> πάντως ήταν σαφές. Η παγκόσμια οικονομία που βασίζεται στην ενέργεια από τα ορυκτά καύσιμα, στην ελεύθερη αγορά και στον καταναλωτισμό έχει συμβάλει στο να εξαντληθούν οι πόροι της Γης – έχει συμβάλει σε τέτοιο βαθμό ώστε να έχει διαταραχθεί η ισορροπία ανάμεσα στους πόρους της Γης και στα οικοσυστήματα από τη μια μεριά και στην ανθρώπινη κατανάλωση από την άλλη.</w:t>
      </w:r>
    </w:p>
    <w:p w14:paraId="38CB8901" w14:textId="77777777" w:rsidR="00503180" w:rsidRPr="00503180" w:rsidRDefault="00503180" w:rsidP="00503180">
      <w:pPr>
        <w:spacing w:after="0" w:line="360" w:lineRule="auto"/>
        <w:ind w:firstLine="567"/>
        <w:jc w:val="both"/>
        <w:rPr>
          <w:rFonts w:eastAsiaTheme="minorEastAsia"/>
          <w:lang w:eastAsia="el-GR"/>
        </w:rPr>
      </w:pPr>
      <w:r w:rsidRPr="00503180">
        <w:rPr>
          <w:rFonts w:eastAsiaTheme="minorEastAsia"/>
          <w:lang w:eastAsia="el-GR"/>
        </w:rPr>
        <w:t xml:space="preserve">Αλλά ένα κομμάτι από το πολύπλοκο μοντέλο του </w:t>
      </w:r>
      <w:proofErr w:type="spellStart"/>
      <w:r w:rsidRPr="00503180">
        <w:rPr>
          <w:rFonts w:eastAsiaTheme="minorEastAsia"/>
          <w:lang w:eastAsia="el-GR"/>
        </w:rPr>
        <w:t>Γουέρνερ</w:t>
      </w:r>
      <w:proofErr w:type="spellEnd"/>
      <w:r w:rsidRPr="00503180">
        <w:rPr>
          <w:rFonts w:eastAsiaTheme="minorEastAsia"/>
          <w:lang w:eastAsia="el-GR"/>
        </w:rPr>
        <w:t xml:space="preserve"> έδινε ελπίδα. Το ονόμαζε «αντίσταση». Και εννοούσε τις πράξεις ανθρώπων ή ομάδων που δεν ακολουθούν το κυρίαρχο ρεύμα της οικονομικής κουλτούρας. Αυτές οι πράξεις μπορεί να περιλαμβάνουν περιβαλλοντικές διαμαρτυρίες, αποκλεισμούς, καθώς και τον </w:t>
      </w:r>
      <w:r>
        <w:rPr>
          <w:rFonts w:eastAsiaTheme="minorEastAsia"/>
          <w:lang w:eastAsia="el-GR"/>
        </w:rPr>
        <w:t>μ</w:t>
      </w:r>
      <w:r w:rsidRPr="00503180">
        <w:rPr>
          <w:rFonts w:eastAsiaTheme="minorEastAsia"/>
          <w:lang w:eastAsia="el-GR"/>
        </w:rPr>
        <w:t xml:space="preserve">αζικό ξεσηκωμό αυτοχθόνων πληθυσμών, εργατών και άλλων. Ο πιο πιθανός τρόπος για να κόψει ταχύτητα </w:t>
      </w:r>
      <w:r>
        <w:rPr>
          <w:rFonts w:eastAsiaTheme="minorEastAsia"/>
          <w:lang w:eastAsia="el-GR"/>
        </w:rPr>
        <w:t>μ</w:t>
      </w:r>
      <w:r w:rsidRPr="00503180">
        <w:rPr>
          <w:rFonts w:eastAsiaTheme="minorEastAsia"/>
          <w:lang w:eastAsia="el-GR"/>
        </w:rPr>
        <w:t xml:space="preserve">ια οικονομική </w:t>
      </w:r>
      <w:r>
        <w:rPr>
          <w:rFonts w:eastAsiaTheme="minorEastAsia"/>
          <w:lang w:eastAsia="el-GR"/>
        </w:rPr>
        <w:lastRenderedPageBreak/>
        <w:t>μ</w:t>
      </w:r>
      <w:r w:rsidRPr="00503180">
        <w:rPr>
          <w:rFonts w:eastAsiaTheme="minorEastAsia"/>
          <w:lang w:eastAsia="el-GR"/>
        </w:rPr>
        <w:t xml:space="preserve">ηχανή που βγαίνει εκτός ελέγχου είναι ένα κίνημά αντίστασης. Αυτό προσθέτει «τριβή», όπως είπε ο </w:t>
      </w:r>
      <w:proofErr w:type="spellStart"/>
      <w:r w:rsidRPr="00503180">
        <w:rPr>
          <w:rFonts w:eastAsiaTheme="minorEastAsia"/>
          <w:lang w:eastAsia="el-GR"/>
        </w:rPr>
        <w:t>Γουέρνερ</w:t>
      </w:r>
      <w:proofErr w:type="spellEnd"/>
      <w:r w:rsidRPr="00503180">
        <w:rPr>
          <w:rFonts w:eastAsiaTheme="minorEastAsia"/>
          <w:lang w:eastAsia="el-GR"/>
        </w:rPr>
        <w:t xml:space="preserve"> – εμπόδιο στα γρανάζια της </w:t>
      </w:r>
      <w:r>
        <w:rPr>
          <w:rFonts w:eastAsiaTheme="minorEastAsia"/>
          <w:lang w:eastAsia="el-GR"/>
        </w:rPr>
        <w:t>μ</w:t>
      </w:r>
      <w:r w:rsidRPr="00503180">
        <w:rPr>
          <w:rFonts w:eastAsiaTheme="minorEastAsia"/>
          <w:lang w:eastAsia="el-GR"/>
        </w:rPr>
        <w:t>ηχανής.</w:t>
      </w:r>
    </w:p>
    <w:p w14:paraId="7353CA85" w14:textId="77777777" w:rsidR="00503180" w:rsidRDefault="00503180" w:rsidP="00503180">
      <w:pPr>
        <w:spacing w:after="0" w:line="360" w:lineRule="auto"/>
        <w:ind w:firstLine="567"/>
        <w:jc w:val="both"/>
        <w:rPr>
          <w:rFonts w:eastAsiaTheme="minorEastAsia"/>
          <w:highlight w:val="yellow"/>
          <w:lang w:eastAsia="el-GR"/>
        </w:rPr>
      </w:pPr>
      <w:r w:rsidRPr="00503180">
        <w:rPr>
          <w:rFonts w:eastAsiaTheme="minorEastAsia"/>
          <w:lang w:eastAsia="el-GR"/>
        </w:rPr>
        <w:t xml:space="preserve">Ο </w:t>
      </w:r>
      <w:proofErr w:type="spellStart"/>
      <w:r w:rsidRPr="00503180">
        <w:rPr>
          <w:rFonts w:eastAsiaTheme="minorEastAsia"/>
          <w:lang w:eastAsia="el-GR"/>
        </w:rPr>
        <w:t>Γουέρνερ</w:t>
      </w:r>
      <w:proofErr w:type="spellEnd"/>
      <w:r w:rsidRPr="00503180">
        <w:rPr>
          <w:rFonts w:eastAsiaTheme="minorEastAsia"/>
          <w:lang w:eastAsia="el-GR"/>
        </w:rPr>
        <w:t xml:space="preserve"> επισήμανε ότι παλιότερα κοινωνικά κινήματα είχαν αλλάξει τη ροή της κυρίαρχης κουλτούρας. Το κίνημα υπέρ της κατάργησης της δουλείας έβαλε πράγματι τέλος στη δουλεία. Το κίνημα για τα πολιτικά δικαιώματα οδήγησε στην κατάκτηση της νομοθετικής ισότητας για τους </w:t>
      </w:r>
      <w:proofErr w:type="spellStart"/>
      <w:r w:rsidRPr="00503180">
        <w:rPr>
          <w:rFonts w:eastAsiaTheme="minorEastAsia"/>
          <w:lang w:eastAsia="el-GR"/>
        </w:rPr>
        <w:t>Αφροαµερικανούς</w:t>
      </w:r>
      <w:proofErr w:type="spellEnd"/>
      <w:r w:rsidRPr="00503180">
        <w:rPr>
          <w:rFonts w:eastAsiaTheme="minorEastAsia"/>
          <w:lang w:eastAsia="el-GR"/>
        </w:rPr>
        <w:t xml:space="preserve">. Αποδεικνύοντας στους εθνικούς ηγέτες ότι πολλοί άνθρωποι όχι µόνο υποστήριζαν αλλά και απαιτούσαν την αλλαγή, τα κινήματα αυτά οδήγησαν στην ψήφιση νέων νόμων, που έκαναν εφικτή αυτή την αλλαγή. Ο </w:t>
      </w:r>
      <w:proofErr w:type="spellStart"/>
      <w:r w:rsidRPr="00503180">
        <w:rPr>
          <w:rFonts w:eastAsiaTheme="minorEastAsia"/>
          <w:lang w:eastAsia="el-GR"/>
        </w:rPr>
        <w:t>Γουέρνερ</w:t>
      </w:r>
      <w:proofErr w:type="spellEnd"/>
      <w:r w:rsidRPr="00503180">
        <w:rPr>
          <w:rFonts w:eastAsiaTheme="minorEastAsia"/>
          <w:lang w:eastAsia="el-GR"/>
        </w:rPr>
        <w:t xml:space="preserve"> είπε: «Αν θέλουμε να σκεφτούμε το </w:t>
      </w:r>
      <w:r>
        <w:rPr>
          <w:rFonts w:eastAsiaTheme="minorEastAsia"/>
          <w:lang w:eastAsia="el-GR"/>
        </w:rPr>
        <w:t>μ</w:t>
      </w:r>
      <w:r w:rsidRPr="00503180">
        <w:rPr>
          <w:rFonts w:eastAsiaTheme="minorEastAsia"/>
          <w:lang w:eastAsia="el-GR"/>
        </w:rPr>
        <w:t xml:space="preserve">έλλον της Γης και το </w:t>
      </w:r>
      <w:r>
        <w:rPr>
          <w:rFonts w:eastAsiaTheme="minorEastAsia"/>
          <w:lang w:eastAsia="el-GR"/>
        </w:rPr>
        <w:t>μ</w:t>
      </w:r>
      <w:r w:rsidRPr="00503180">
        <w:rPr>
          <w:rFonts w:eastAsiaTheme="minorEastAsia"/>
          <w:lang w:eastAsia="el-GR"/>
        </w:rPr>
        <w:t xml:space="preserve">έλλον της δικής µας σχέσης µε το περιβάλλον, πρέπει να συμπεριλάβουμε την αντίσταση ως </w:t>
      </w:r>
      <w:r>
        <w:rPr>
          <w:rFonts w:eastAsiaTheme="minorEastAsia"/>
          <w:lang w:eastAsia="el-GR"/>
        </w:rPr>
        <w:t>μ</w:t>
      </w:r>
      <w:r w:rsidRPr="00503180">
        <w:rPr>
          <w:rFonts w:eastAsiaTheme="minorEastAsia"/>
          <w:lang w:eastAsia="el-GR"/>
        </w:rPr>
        <w:t>έρος αυτής της δυναμικής».</w:t>
      </w:r>
    </w:p>
    <w:p w14:paraId="708D4461" w14:textId="77777777" w:rsidR="0044610D" w:rsidRPr="00E5453F" w:rsidRDefault="0044610D" w:rsidP="0044610D">
      <w:pPr>
        <w:spacing w:after="0" w:line="360" w:lineRule="auto"/>
        <w:jc w:val="both"/>
        <w:rPr>
          <w:rFonts w:eastAsiaTheme="minorEastAsia"/>
          <w:lang w:eastAsia="el-GR"/>
        </w:rPr>
      </w:pPr>
    </w:p>
    <w:p w14:paraId="76852503" w14:textId="77777777" w:rsidR="008124E6" w:rsidRPr="00DC01F9" w:rsidRDefault="0044610D" w:rsidP="008124E6">
      <w:pPr>
        <w:spacing w:after="0" w:line="360" w:lineRule="auto"/>
        <w:jc w:val="both"/>
        <w:rPr>
          <w:b/>
          <w:bCs/>
          <w:kern w:val="2"/>
        </w:rPr>
      </w:pPr>
      <w:r w:rsidRPr="00E5453F">
        <w:rPr>
          <w:b/>
          <w:bCs/>
        </w:rPr>
        <w:t>Α3</w:t>
      </w:r>
      <w:r w:rsidRPr="00E5453F">
        <w:t xml:space="preserve">. </w:t>
      </w:r>
      <w:r w:rsidR="008124E6" w:rsidRPr="00DC01F9">
        <w:rPr>
          <w:b/>
          <w:bCs/>
          <w:kern w:val="2"/>
        </w:rPr>
        <w:t>(μονάδες 25)</w:t>
      </w:r>
    </w:p>
    <w:p w14:paraId="6CE9D3F5" w14:textId="77777777" w:rsidR="0044610D" w:rsidRPr="004C7436" w:rsidRDefault="0044610D" w:rsidP="0044610D">
      <w:pPr>
        <w:spacing w:after="0" w:line="360" w:lineRule="auto"/>
        <w:jc w:val="both"/>
      </w:pPr>
      <w:r w:rsidRPr="00E5453F">
        <w:t xml:space="preserve">Στο πλαίσιο μαθητικού συνεδρίου καλείσαι, ως εκπρόσωπος του Μαθητικού Συμβουλίου, να απευθύνεις ομιλία (περίπου 250 λέξεων). </w:t>
      </w:r>
      <w:r w:rsidR="00366494">
        <w:t>Με τα λεγόμενά σου επιδιώκεις να ενημερώσεις τους παρισταμένους αναφορικά με την κλιματική αλλαγή κατά τον 21</w:t>
      </w:r>
      <w:r w:rsidR="00366494" w:rsidRPr="00366494">
        <w:rPr>
          <w:vertAlign w:val="superscript"/>
        </w:rPr>
        <w:t>ο</w:t>
      </w:r>
      <w:r w:rsidR="00366494">
        <w:t xml:space="preserve"> αιώνα και, παράλληλα, να τους ενεργοποιήσεις προτείνοντας κάποιους τρόπους </w:t>
      </w:r>
      <w:r w:rsidR="004C7436">
        <w:t xml:space="preserve">αντιμετώπισης του φαινομένου. </w:t>
      </w:r>
      <w:r w:rsidR="004C7436" w:rsidRPr="004C7436">
        <w:t>Μπορείς να αξιοποιήσεις, δημιουργικά,  τις ιδέες του Κειμένου Α.</w:t>
      </w:r>
    </w:p>
    <w:p w14:paraId="61753F2F" w14:textId="77777777" w:rsidR="0044610D" w:rsidRDefault="0044610D" w:rsidP="0044610D">
      <w:pPr>
        <w:spacing w:after="0" w:line="360" w:lineRule="auto"/>
        <w:jc w:val="right"/>
      </w:pPr>
      <w:r w:rsidRPr="004C7436">
        <w:rPr>
          <w:b/>
          <w:bCs/>
        </w:rPr>
        <w:t>Μονάδες 25</w:t>
      </w:r>
    </w:p>
    <w:p w14:paraId="6A05DE8A" w14:textId="77777777" w:rsidR="004B5713" w:rsidRDefault="004B5713" w:rsidP="004B5713">
      <w:pPr>
        <w:spacing w:after="0" w:line="360" w:lineRule="auto"/>
        <w:jc w:val="both"/>
        <w:rPr>
          <w:rFonts w:eastAsiaTheme="minorEastAsia"/>
          <w:highlight w:val="yellow"/>
          <w:lang w:eastAsia="el-GR"/>
        </w:rPr>
      </w:pPr>
    </w:p>
    <w:p w14:paraId="7E37469F" w14:textId="77777777" w:rsidR="0044610D" w:rsidRPr="004B5713" w:rsidRDefault="0044610D" w:rsidP="004B5713">
      <w:pPr>
        <w:spacing w:after="0" w:line="360" w:lineRule="auto"/>
        <w:jc w:val="both"/>
        <w:rPr>
          <w:rFonts w:eastAsiaTheme="minorEastAsia"/>
          <w:highlight w:val="yellow"/>
          <w:lang w:eastAsia="el-GR"/>
        </w:rPr>
      </w:pPr>
    </w:p>
    <w:p w14:paraId="299D3095" w14:textId="77777777" w:rsidR="004B5713" w:rsidRPr="00050277" w:rsidRDefault="004B5713" w:rsidP="004B5713">
      <w:pPr>
        <w:spacing w:after="0" w:line="360" w:lineRule="auto"/>
        <w:contextualSpacing/>
        <w:rPr>
          <w:rFonts w:eastAsiaTheme="minorEastAsia"/>
          <w:b/>
          <w:lang w:eastAsia="el-GR"/>
        </w:rPr>
      </w:pPr>
      <w:r w:rsidRPr="00050277">
        <w:rPr>
          <w:rFonts w:eastAsiaTheme="minorEastAsia"/>
          <w:b/>
          <w:lang w:eastAsia="el-GR"/>
        </w:rPr>
        <w:t>Β. Λογοτεχνικό κείμενο</w:t>
      </w:r>
    </w:p>
    <w:p w14:paraId="0E5D907C" w14:textId="77777777" w:rsidR="005A4584" w:rsidRPr="00087734" w:rsidRDefault="005A4584" w:rsidP="004B5713">
      <w:pPr>
        <w:spacing w:after="0" w:line="360" w:lineRule="auto"/>
        <w:ind w:firstLine="284"/>
        <w:jc w:val="center"/>
        <w:rPr>
          <w:rFonts w:eastAsiaTheme="minorEastAsia"/>
          <w:b/>
          <w:lang w:eastAsia="el-GR"/>
        </w:rPr>
      </w:pPr>
      <w:r w:rsidRPr="00087734">
        <w:rPr>
          <w:rFonts w:eastAsiaTheme="minorEastAsia"/>
          <w:b/>
          <w:lang w:eastAsia="el-GR"/>
        </w:rPr>
        <w:t>ΤΖ. Γ</w:t>
      </w:r>
      <w:r w:rsidR="00AC5A1C">
        <w:rPr>
          <w:rFonts w:eastAsiaTheme="minorEastAsia"/>
          <w:b/>
          <w:lang w:eastAsia="el-GR"/>
        </w:rPr>
        <w:t>Κ</w:t>
      </w:r>
      <w:r w:rsidRPr="00087734">
        <w:rPr>
          <w:rFonts w:eastAsiaTheme="minorEastAsia"/>
          <w:b/>
          <w:lang w:eastAsia="el-GR"/>
        </w:rPr>
        <w:t>. Μ</w:t>
      </w:r>
      <w:r w:rsidR="00AC5A1C">
        <w:rPr>
          <w:rFonts w:eastAsiaTheme="minorEastAsia"/>
          <w:b/>
          <w:lang w:eastAsia="el-GR"/>
        </w:rPr>
        <w:t xml:space="preserve">ΠΑΛΑΡΝΤ (1930 </w:t>
      </w:r>
      <w:r w:rsidR="007E127A">
        <w:rPr>
          <w:rFonts w:eastAsiaTheme="minorEastAsia"/>
          <w:b/>
          <w:lang w:eastAsia="el-GR"/>
        </w:rPr>
        <w:t>–2009)</w:t>
      </w:r>
    </w:p>
    <w:p w14:paraId="367C9C0C" w14:textId="77777777" w:rsidR="004B5713" w:rsidRPr="00087734" w:rsidRDefault="004B5713" w:rsidP="004B5713">
      <w:pPr>
        <w:spacing w:after="0" w:line="360" w:lineRule="auto"/>
        <w:ind w:firstLine="284"/>
        <w:jc w:val="center"/>
        <w:rPr>
          <w:rFonts w:eastAsiaTheme="minorEastAsia"/>
          <w:b/>
          <w:lang w:eastAsia="el-GR"/>
        </w:rPr>
      </w:pPr>
      <w:r w:rsidRPr="00087734">
        <w:rPr>
          <w:rFonts w:eastAsiaTheme="minorEastAsia"/>
          <w:b/>
          <w:lang w:eastAsia="el-GR"/>
        </w:rPr>
        <w:t xml:space="preserve">Η </w:t>
      </w:r>
      <w:r w:rsidR="005A4584" w:rsidRPr="00087734">
        <w:rPr>
          <w:rFonts w:eastAsiaTheme="minorEastAsia"/>
          <w:b/>
          <w:lang w:eastAsia="el-GR"/>
        </w:rPr>
        <w:t xml:space="preserve">πλημμύρα </w:t>
      </w:r>
    </w:p>
    <w:p w14:paraId="657B3845" w14:textId="77777777" w:rsidR="004B5713" w:rsidRPr="00087734" w:rsidRDefault="00087734" w:rsidP="00087734">
      <w:pPr>
        <w:spacing w:after="0" w:line="360" w:lineRule="auto"/>
        <w:jc w:val="both"/>
        <w:rPr>
          <w:rFonts w:eastAsiaTheme="minorEastAsia"/>
          <w:i/>
          <w:iCs/>
          <w:sz w:val="20"/>
          <w:szCs w:val="20"/>
          <w:lang w:eastAsia="el-GR"/>
        </w:rPr>
      </w:pPr>
      <w:r w:rsidRPr="00087734">
        <w:rPr>
          <w:rFonts w:eastAsiaTheme="minorEastAsia"/>
          <w:i/>
          <w:iCs/>
          <w:sz w:val="20"/>
          <w:szCs w:val="20"/>
          <w:lang w:eastAsia="el-GR"/>
        </w:rPr>
        <w:t xml:space="preserve">Στο μυθιστόρημα «Η πλημμύρα» περιγράφεται ένα </w:t>
      </w:r>
      <w:proofErr w:type="spellStart"/>
      <w:r w:rsidRPr="00087734">
        <w:rPr>
          <w:rFonts w:eastAsiaTheme="minorEastAsia"/>
          <w:i/>
          <w:iCs/>
          <w:sz w:val="20"/>
          <w:szCs w:val="20"/>
          <w:lang w:eastAsia="el-GR"/>
        </w:rPr>
        <w:t>δυστοπικό</w:t>
      </w:r>
      <w:proofErr w:type="spellEnd"/>
      <w:r w:rsidRPr="00087734">
        <w:rPr>
          <w:rFonts w:eastAsiaTheme="minorEastAsia"/>
          <w:i/>
          <w:iCs/>
          <w:sz w:val="20"/>
          <w:szCs w:val="20"/>
          <w:lang w:eastAsia="el-GR"/>
        </w:rPr>
        <w:t xml:space="preserve"> μέλλον, όπου οι πρωταγωνιστές βιώνουν τις </w:t>
      </w:r>
      <w:r>
        <w:rPr>
          <w:rFonts w:eastAsiaTheme="minorEastAsia"/>
          <w:i/>
          <w:iCs/>
          <w:sz w:val="20"/>
          <w:szCs w:val="20"/>
          <w:lang w:eastAsia="el-GR"/>
        </w:rPr>
        <w:t>συνέπειες</w:t>
      </w:r>
      <w:r w:rsidRPr="00087734">
        <w:rPr>
          <w:rFonts w:eastAsiaTheme="minorEastAsia"/>
          <w:i/>
          <w:iCs/>
          <w:sz w:val="20"/>
          <w:szCs w:val="20"/>
          <w:lang w:eastAsia="el-GR"/>
        </w:rPr>
        <w:t xml:space="preserve"> που προκλήθηκαν από την κλιματική</w:t>
      </w:r>
      <w:r>
        <w:rPr>
          <w:rFonts w:eastAsiaTheme="minorEastAsia"/>
          <w:i/>
          <w:iCs/>
          <w:sz w:val="20"/>
          <w:szCs w:val="20"/>
          <w:lang w:eastAsia="el-GR"/>
        </w:rPr>
        <w:t xml:space="preserve"> αλλαγή σε ένα πλημμυρισμένο Λονδίνο, το οποίο έχει αλλάξει ως τοπίο με συνέπε</w:t>
      </w:r>
      <w:r w:rsidR="00B34A80">
        <w:rPr>
          <w:rFonts w:eastAsiaTheme="minorEastAsia"/>
          <w:i/>
          <w:iCs/>
          <w:sz w:val="20"/>
          <w:szCs w:val="20"/>
          <w:lang w:eastAsia="el-GR"/>
        </w:rPr>
        <w:t>ιες στον τρόπο ζωής, στις ψυχικές καταστάσεις και στις σχέσεις των ανθρώπων.</w:t>
      </w:r>
      <w:r w:rsidR="007E127A">
        <w:rPr>
          <w:rFonts w:eastAsiaTheme="minorEastAsia"/>
          <w:i/>
          <w:iCs/>
          <w:sz w:val="20"/>
          <w:szCs w:val="20"/>
          <w:lang w:eastAsia="el-GR"/>
        </w:rPr>
        <w:t xml:space="preserve"> Το συγκεκριμένο απόσπασμα είναι σε μετάφραση Βασίλη </w:t>
      </w:r>
      <w:proofErr w:type="spellStart"/>
      <w:r w:rsidR="007E127A">
        <w:rPr>
          <w:rFonts w:eastAsiaTheme="minorEastAsia"/>
          <w:i/>
          <w:iCs/>
          <w:sz w:val="20"/>
          <w:szCs w:val="20"/>
          <w:lang w:eastAsia="el-GR"/>
        </w:rPr>
        <w:t>Καλλιπολίτη</w:t>
      </w:r>
      <w:proofErr w:type="spellEnd"/>
      <w:r w:rsidR="007E127A">
        <w:rPr>
          <w:rFonts w:eastAsiaTheme="minorEastAsia"/>
          <w:i/>
          <w:iCs/>
          <w:sz w:val="20"/>
          <w:szCs w:val="20"/>
          <w:lang w:eastAsia="el-GR"/>
        </w:rPr>
        <w:t>, εκδόσεις Αίολος, 1993.</w:t>
      </w:r>
    </w:p>
    <w:p w14:paraId="432AACF2" w14:textId="77777777" w:rsidR="00087734" w:rsidRPr="00957A5A" w:rsidRDefault="00087734" w:rsidP="00087734">
      <w:pPr>
        <w:spacing w:after="0" w:line="360" w:lineRule="auto"/>
        <w:jc w:val="both"/>
        <w:rPr>
          <w:rFonts w:eastAsiaTheme="minorEastAsia"/>
          <w:highlight w:val="yellow"/>
          <w:lang w:eastAsia="el-GR"/>
        </w:rPr>
      </w:pPr>
    </w:p>
    <w:p w14:paraId="57399FBF" w14:textId="77777777" w:rsidR="00AA5F68" w:rsidRDefault="00AA5F68" w:rsidP="00AA5F68">
      <w:pPr>
        <w:spacing w:after="0" w:line="360" w:lineRule="auto"/>
        <w:jc w:val="both"/>
        <w:rPr>
          <w:rFonts w:eastAsiaTheme="minorEastAsia"/>
          <w:lang w:eastAsia="el-GR"/>
        </w:rPr>
      </w:pPr>
      <w:r>
        <w:rPr>
          <w:rFonts w:eastAsiaTheme="minorEastAsia"/>
          <w:lang w:eastAsia="el-GR"/>
        </w:rPr>
        <w:t xml:space="preserve">-  </w:t>
      </w:r>
      <w:r w:rsidRPr="00AA5F68">
        <w:rPr>
          <w:rFonts w:eastAsiaTheme="minorEastAsia"/>
          <w:lang w:eastAsia="el-GR"/>
        </w:rPr>
        <w:t>[…] Μπι, φαίνεται ότι σε δυο τρεις μέρες θα υποχρεωθούμε να φύγουμε. Ο συνταγματά</w:t>
      </w:r>
      <w:r>
        <w:rPr>
          <w:rFonts w:eastAsiaTheme="minorEastAsia"/>
          <w:lang w:eastAsia="el-GR"/>
        </w:rPr>
        <w:t>ρχης και οι άντρες του αποσύρονται για πάντα. Δεν θα μπορέσουμε να επιβιώσουμε όταν μείνουμε μόνοι. […]</w:t>
      </w:r>
    </w:p>
    <w:p w14:paraId="58B24870" w14:textId="77777777" w:rsidR="00AA5F68" w:rsidRDefault="00AA5F68" w:rsidP="00B34A80">
      <w:pPr>
        <w:spacing w:after="0" w:line="360" w:lineRule="auto"/>
        <w:ind w:firstLine="720"/>
        <w:jc w:val="both"/>
        <w:rPr>
          <w:rFonts w:eastAsiaTheme="minorEastAsia"/>
          <w:lang w:eastAsia="el-GR"/>
        </w:rPr>
      </w:pPr>
      <w:r>
        <w:rPr>
          <w:rFonts w:eastAsiaTheme="minorEastAsia"/>
          <w:lang w:eastAsia="el-GR"/>
        </w:rPr>
        <w:t xml:space="preserve">Πριν προλάβει να απαντήσει εκείνη, ο </w:t>
      </w:r>
      <w:proofErr w:type="spellStart"/>
      <w:r>
        <w:rPr>
          <w:rFonts w:eastAsiaTheme="minorEastAsia"/>
          <w:lang w:eastAsia="el-GR"/>
        </w:rPr>
        <w:t>Ριγκς</w:t>
      </w:r>
      <w:proofErr w:type="spellEnd"/>
      <w:r>
        <w:rPr>
          <w:rFonts w:eastAsiaTheme="minorEastAsia"/>
          <w:lang w:eastAsia="el-GR"/>
        </w:rPr>
        <w:t xml:space="preserve"> άρχισε ήρεμα τη δική του επιχειρηματολογία.</w:t>
      </w:r>
    </w:p>
    <w:p w14:paraId="4A91D9A9" w14:textId="77777777" w:rsidR="00AA5F68" w:rsidRDefault="00AA5F68" w:rsidP="00AA5F68">
      <w:pPr>
        <w:spacing w:after="0" w:line="360" w:lineRule="auto"/>
        <w:jc w:val="both"/>
        <w:rPr>
          <w:rFonts w:eastAsiaTheme="minorEastAsia"/>
          <w:lang w:eastAsia="el-GR"/>
        </w:rPr>
      </w:pPr>
      <w:r>
        <w:rPr>
          <w:rFonts w:eastAsiaTheme="minorEastAsia"/>
          <w:lang w:eastAsia="el-GR"/>
        </w:rPr>
        <w:lastRenderedPageBreak/>
        <w:t xml:space="preserve">- Η θερμοκρασία αρχίζει να ανεβαίνει, μις </w:t>
      </w:r>
      <w:proofErr w:type="spellStart"/>
      <w:r>
        <w:rPr>
          <w:rFonts w:eastAsiaTheme="minorEastAsia"/>
          <w:lang w:eastAsia="el-GR"/>
        </w:rPr>
        <w:t>Νταλ</w:t>
      </w:r>
      <w:proofErr w:type="spellEnd"/>
      <w:r>
        <w:rPr>
          <w:rFonts w:eastAsiaTheme="minorEastAsia"/>
          <w:lang w:eastAsia="el-GR"/>
        </w:rPr>
        <w:t xml:space="preserve">, και δε θα σας είναι καθόλου εύκολο να αντέξετε τους </w:t>
      </w:r>
      <w:r w:rsidR="001160FA">
        <w:rPr>
          <w:rFonts w:eastAsiaTheme="minorEastAsia"/>
          <w:lang w:eastAsia="el-GR"/>
        </w:rPr>
        <w:t>πενήντα</w:t>
      </w:r>
      <w:r>
        <w:rPr>
          <w:rFonts w:eastAsiaTheme="minorEastAsia"/>
          <w:lang w:eastAsia="el-GR"/>
        </w:rPr>
        <w:t xml:space="preserve"> πέντε βαθμούς όταν τελειώσουν τα καύσιμα της </w:t>
      </w:r>
      <w:r w:rsidR="001160FA">
        <w:rPr>
          <w:rFonts w:eastAsiaTheme="minorEastAsia"/>
          <w:lang w:eastAsia="el-GR"/>
        </w:rPr>
        <w:t>γεννήτριας</w:t>
      </w:r>
      <w:r>
        <w:rPr>
          <w:rFonts w:eastAsiaTheme="minorEastAsia"/>
          <w:lang w:eastAsia="el-GR"/>
        </w:rPr>
        <w:t xml:space="preserve"> σας. Οι μεγάλες ισημερινές ζώνες της βροχής μετακινούνται επίσης προς το βορρά και θα βρίσκονται εδώ σε δύο μήνες. Όταν φύγουν και φύγουν μαζί τους και τα σύννεφα, το νερό σ’ αυτήν τη </w:t>
      </w:r>
      <w:r w:rsidR="001160FA">
        <w:rPr>
          <w:rFonts w:eastAsiaTheme="minorEastAsia"/>
          <w:lang w:eastAsia="el-GR"/>
        </w:rPr>
        <w:t>λίμνη</w:t>
      </w:r>
      <w:r>
        <w:rPr>
          <w:rFonts w:eastAsiaTheme="minorEastAsia"/>
          <w:lang w:eastAsia="el-GR"/>
        </w:rPr>
        <w:t xml:space="preserve"> – και έδειξε την αχνιστή, γεμάτη έντομα επιφάνεια – θα φτάσει σχεδόν στο σημείο του βρασμού. Με τον Ανωφελή τύ</w:t>
      </w:r>
      <w:r w:rsidR="00FC71A2">
        <w:rPr>
          <w:rFonts w:eastAsiaTheme="minorEastAsia"/>
          <w:lang w:eastAsia="el-GR"/>
        </w:rPr>
        <w:t xml:space="preserve">που Χ, με τους καρκίνους του δέρματος και τα ιγκουάνα να </w:t>
      </w:r>
      <w:r w:rsidR="001160FA">
        <w:rPr>
          <w:rFonts w:eastAsiaTheme="minorEastAsia"/>
          <w:lang w:eastAsia="el-GR"/>
        </w:rPr>
        <w:t>τσιρίζουν</w:t>
      </w:r>
      <w:r w:rsidR="00FC71A2">
        <w:rPr>
          <w:rFonts w:eastAsiaTheme="minorEastAsia"/>
          <w:lang w:eastAsia="el-GR"/>
        </w:rPr>
        <w:t xml:space="preserve"> όλη τη νύχτα </w:t>
      </w:r>
      <w:r w:rsidR="001160FA">
        <w:rPr>
          <w:rFonts w:eastAsiaTheme="minorEastAsia"/>
          <w:lang w:eastAsia="el-GR"/>
        </w:rPr>
        <w:t>εκεί</w:t>
      </w:r>
      <w:r w:rsidR="00FC71A2">
        <w:rPr>
          <w:rFonts w:eastAsiaTheme="minorEastAsia"/>
          <w:lang w:eastAsia="el-GR"/>
        </w:rPr>
        <w:t xml:space="preserve"> κάτω. Δε θα έχετε και πολύν </w:t>
      </w:r>
      <w:r w:rsidR="001160FA">
        <w:rPr>
          <w:rFonts w:eastAsiaTheme="minorEastAsia"/>
          <w:lang w:eastAsia="el-GR"/>
        </w:rPr>
        <w:t>ύπνο</w:t>
      </w:r>
      <w:r w:rsidR="00FC71A2">
        <w:rPr>
          <w:rFonts w:eastAsiaTheme="minorEastAsia"/>
          <w:lang w:eastAsia="el-GR"/>
        </w:rPr>
        <w:t xml:space="preserve">. </w:t>
      </w:r>
      <w:r w:rsidR="001160FA">
        <w:rPr>
          <w:rFonts w:eastAsiaTheme="minorEastAsia"/>
          <w:lang w:eastAsia="el-GR"/>
        </w:rPr>
        <w:t>Κλείνοντας</w:t>
      </w:r>
      <w:r w:rsidR="00FC71A2">
        <w:rPr>
          <w:rFonts w:eastAsiaTheme="minorEastAsia"/>
          <w:lang w:eastAsia="el-GR"/>
        </w:rPr>
        <w:t xml:space="preserve"> τα μάτια πρόσθεσε σκεφτικός: Δηλαδή, αν εξακολουθείτε να θέλετε να </w:t>
      </w:r>
      <w:r w:rsidR="001160FA">
        <w:rPr>
          <w:rFonts w:eastAsiaTheme="minorEastAsia"/>
          <w:lang w:eastAsia="el-GR"/>
        </w:rPr>
        <w:t>κοιμηθείτε</w:t>
      </w:r>
      <w:r w:rsidR="00FC71A2">
        <w:rPr>
          <w:rFonts w:eastAsiaTheme="minorEastAsia"/>
          <w:lang w:eastAsia="el-GR"/>
        </w:rPr>
        <w:t>.</w:t>
      </w:r>
    </w:p>
    <w:p w14:paraId="58581497" w14:textId="6F17B35C" w:rsidR="00FC71A2" w:rsidRDefault="00FC71A2" w:rsidP="00B34A80">
      <w:pPr>
        <w:spacing w:after="0" w:line="360" w:lineRule="auto"/>
        <w:ind w:firstLine="720"/>
        <w:jc w:val="both"/>
        <w:rPr>
          <w:rFonts w:eastAsiaTheme="minorEastAsia"/>
          <w:lang w:eastAsia="el-GR"/>
        </w:rPr>
      </w:pPr>
      <w:r>
        <w:rPr>
          <w:rFonts w:eastAsiaTheme="minorEastAsia"/>
          <w:lang w:eastAsia="el-GR"/>
        </w:rPr>
        <w:t xml:space="preserve">Στην </w:t>
      </w:r>
      <w:r w:rsidR="001160FA">
        <w:rPr>
          <w:rFonts w:eastAsiaTheme="minorEastAsia"/>
          <w:lang w:eastAsia="el-GR"/>
        </w:rPr>
        <w:t>τελευταία</w:t>
      </w:r>
      <w:r>
        <w:rPr>
          <w:rFonts w:eastAsiaTheme="minorEastAsia"/>
          <w:lang w:eastAsia="el-GR"/>
        </w:rPr>
        <w:t xml:space="preserve"> αυτή παρατήρηση το στόμα της </w:t>
      </w:r>
      <w:r w:rsidR="001160FA">
        <w:rPr>
          <w:rFonts w:eastAsiaTheme="minorEastAsia"/>
          <w:lang w:eastAsia="el-GR"/>
        </w:rPr>
        <w:t>κοπέλας</w:t>
      </w:r>
      <w:r w:rsidR="00F72512">
        <w:rPr>
          <w:rFonts w:eastAsiaTheme="minorEastAsia"/>
          <w:lang w:eastAsia="el-GR"/>
        </w:rPr>
        <w:t xml:space="preserve"> </w:t>
      </w:r>
      <w:r w:rsidR="001160FA">
        <w:rPr>
          <w:rFonts w:eastAsiaTheme="minorEastAsia"/>
          <w:lang w:eastAsia="el-GR"/>
        </w:rPr>
        <w:t>ζάρωσε</w:t>
      </w:r>
      <w:r>
        <w:rPr>
          <w:rFonts w:eastAsiaTheme="minorEastAsia"/>
          <w:lang w:eastAsia="el-GR"/>
        </w:rPr>
        <w:t xml:space="preserve"> κατσούφικα.</w:t>
      </w:r>
      <w:r w:rsidR="00847FC6">
        <w:rPr>
          <w:rFonts w:eastAsiaTheme="minorEastAsia"/>
          <w:lang w:eastAsia="el-GR"/>
        </w:rPr>
        <w:t xml:space="preserve"> […]</w:t>
      </w:r>
    </w:p>
    <w:p w14:paraId="461AC9C9" w14:textId="77777777" w:rsidR="00FC71A2" w:rsidRDefault="00FC71A2" w:rsidP="00B34A80">
      <w:pPr>
        <w:spacing w:after="0" w:line="360" w:lineRule="auto"/>
        <w:ind w:firstLine="720"/>
        <w:jc w:val="both"/>
        <w:rPr>
          <w:rFonts w:eastAsiaTheme="minorEastAsia"/>
          <w:lang w:eastAsia="el-GR"/>
        </w:rPr>
      </w:pPr>
      <w:r>
        <w:rPr>
          <w:rFonts w:eastAsiaTheme="minorEastAsia"/>
          <w:lang w:eastAsia="el-GR"/>
        </w:rPr>
        <w:t>Ο συνταγματάρχης συνέχισε:</w:t>
      </w:r>
    </w:p>
    <w:p w14:paraId="0CBBF133" w14:textId="77777777" w:rsidR="00FC71A2" w:rsidRDefault="00FC71A2" w:rsidP="00AA5F68">
      <w:pPr>
        <w:spacing w:after="0" w:line="360" w:lineRule="auto"/>
        <w:jc w:val="both"/>
        <w:rPr>
          <w:rFonts w:eastAsiaTheme="minorEastAsia"/>
          <w:lang w:eastAsia="el-GR"/>
        </w:rPr>
      </w:pPr>
      <w:r>
        <w:rPr>
          <w:rFonts w:eastAsiaTheme="minorEastAsia"/>
          <w:lang w:eastAsia="el-GR"/>
        </w:rPr>
        <w:t>- Επί πλέον</w:t>
      </w:r>
      <w:r w:rsidR="00127F0B">
        <w:rPr>
          <w:rFonts w:eastAsiaTheme="minorEastAsia"/>
          <w:lang w:eastAsia="el-GR"/>
        </w:rPr>
        <w:t xml:space="preserve">, μερικά από τα τσακάλια που θα </w:t>
      </w:r>
      <w:r w:rsidR="00F92EEF">
        <w:rPr>
          <w:rFonts w:eastAsiaTheme="minorEastAsia"/>
          <w:lang w:eastAsia="el-GR"/>
        </w:rPr>
        <w:t>έρθουν</w:t>
      </w:r>
      <w:r w:rsidR="00127F0B">
        <w:rPr>
          <w:rFonts w:eastAsiaTheme="minorEastAsia"/>
          <w:lang w:eastAsia="el-GR"/>
        </w:rPr>
        <w:t xml:space="preserve"> προς τα μέρη μας, διωγμένα από τη φλεγόμενη Μεσόγειο, δε θα είναι καθόλου φιλικά.</w:t>
      </w:r>
    </w:p>
    <w:p w14:paraId="2120E874" w14:textId="77777777" w:rsidR="00127F0B" w:rsidRDefault="00127F0B" w:rsidP="00B34A80">
      <w:pPr>
        <w:spacing w:after="0" w:line="360" w:lineRule="auto"/>
        <w:ind w:firstLine="720"/>
        <w:jc w:val="both"/>
        <w:rPr>
          <w:rFonts w:eastAsiaTheme="minorEastAsia"/>
          <w:lang w:eastAsia="el-GR"/>
        </w:rPr>
      </w:pPr>
      <w:r>
        <w:rPr>
          <w:rFonts w:eastAsiaTheme="minorEastAsia"/>
          <w:lang w:eastAsia="el-GR"/>
        </w:rPr>
        <w:t>Η Βεατρίκη έδιωξε τα μακριά μαύρα της μαλλιά από τον ένα της ώμο.</w:t>
      </w:r>
    </w:p>
    <w:p w14:paraId="06826317" w14:textId="77777777" w:rsidR="00127F0B" w:rsidRDefault="00127F0B" w:rsidP="00AA5F68">
      <w:pPr>
        <w:spacing w:after="0" w:line="360" w:lineRule="auto"/>
        <w:jc w:val="both"/>
        <w:rPr>
          <w:rFonts w:eastAsiaTheme="minorEastAsia"/>
          <w:lang w:eastAsia="el-GR"/>
        </w:rPr>
      </w:pPr>
      <w:r>
        <w:rPr>
          <w:rFonts w:eastAsiaTheme="minorEastAsia"/>
          <w:lang w:eastAsia="el-GR"/>
        </w:rPr>
        <w:t xml:space="preserve">- Θα </w:t>
      </w:r>
      <w:r w:rsidR="00F92EEF">
        <w:rPr>
          <w:rFonts w:eastAsiaTheme="minorEastAsia"/>
          <w:lang w:eastAsia="el-GR"/>
        </w:rPr>
        <w:t>κλειδώνω</w:t>
      </w:r>
      <w:r>
        <w:rPr>
          <w:rFonts w:eastAsiaTheme="minorEastAsia"/>
          <w:lang w:eastAsia="el-GR"/>
        </w:rPr>
        <w:t xml:space="preserve"> την πόρτα μου</w:t>
      </w:r>
      <w:r w:rsidR="00BA1608">
        <w:rPr>
          <w:rFonts w:eastAsiaTheme="minorEastAsia"/>
          <w:lang w:eastAsia="el-GR"/>
        </w:rPr>
        <w:t>.</w:t>
      </w:r>
    </w:p>
    <w:p w14:paraId="53201EA1" w14:textId="77777777" w:rsidR="00F92EEF" w:rsidRDefault="00F92EEF" w:rsidP="00AA5F68">
      <w:pPr>
        <w:spacing w:after="0" w:line="360" w:lineRule="auto"/>
        <w:jc w:val="both"/>
        <w:rPr>
          <w:rFonts w:eastAsiaTheme="minorEastAsia"/>
          <w:lang w:eastAsia="el-GR"/>
        </w:rPr>
      </w:pPr>
      <w:r>
        <w:rPr>
          <w:rFonts w:eastAsiaTheme="minorEastAsia"/>
          <w:lang w:eastAsia="el-GR"/>
        </w:rPr>
        <w:t xml:space="preserve">- Βεατρίκη, για όνομα του Θεού, είπε εκνευρισμένος ο </w:t>
      </w:r>
      <w:proofErr w:type="spellStart"/>
      <w:r>
        <w:rPr>
          <w:rFonts w:eastAsiaTheme="minorEastAsia"/>
          <w:lang w:eastAsia="el-GR"/>
        </w:rPr>
        <w:t>Κέρανς</w:t>
      </w:r>
      <w:proofErr w:type="spellEnd"/>
      <w:r>
        <w:rPr>
          <w:rFonts w:eastAsiaTheme="minorEastAsia"/>
          <w:lang w:eastAsia="el-GR"/>
        </w:rPr>
        <w:t xml:space="preserve">, τι προσπαθείς να αποδείξεις; Αυτές οι διαθέσεις αυτοκαταστροφής μπορεί να σου φαίνονται τώρα διασκεδαστικές, αλλά όταν φύγουμε, τα </w:t>
      </w:r>
      <w:r w:rsidR="00B34A80">
        <w:rPr>
          <w:rFonts w:eastAsiaTheme="minorEastAsia"/>
          <w:lang w:eastAsia="el-GR"/>
        </w:rPr>
        <w:t>πράγματα</w:t>
      </w:r>
      <w:r>
        <w:rPr>
          <w:rFonts w:eastAsiaTheme="minorEastAsia"/>
          <w:lang w:eastAsia="el-GR"/>
        </w:rPr>
        <w:t xml:space="preserve"> θα σοβαρέψουν. Ο συνταγματάρχης προσπαθεί απλώς να σε βοηθήσει – τελικά δε δίνει δεκάρα αν θα μείνεις εδώ ή όχι.</w:t>
      </w:r>
    </w:p>
    <w:p w14:paraId="1243E5F3" w14:textId="77777777" w:rsidR="00F92EEF" w:rsidRDefault="00F92EEF" w:rsidP="00B34A80">
      <w:pPr>
        <w:spacing w:after="0" w:line="360" w:lineRule="auto"/>
        <w:ind w:firstLine="720"/>
        <w:jc w:val="both"/>
        <w:rPr>
          <w:rFonts w:eastAsiaTheme="minorEastAsia"/>
          <w:lang w:eastAsia="el-GR"/>
        </w:rPr>
      </w:pPr>
      <w:r>
        <w:rPr>
          <w:rFonts w:eastAsiaTheme="minorEastAsia"/>
          <w:lang w:eastAsia="el-GR"/>
        </w:rPr>
        <w:t xml:space="preserve">Ο </w:t>
      </w:r>
      <w:proofErr w:type="spellStart"/>
      <w:r>
        <w:rPr>
          <w:rFonts w:eastAsiaTheme="minorEastAsia"/>
          <w:lang w:eastAsia="el-GR"/>
        </w:rPr>
        <w:t>Ριγκς</w:t>
      </w:r>
      <w:proofErr w:type="spellEnd"/>
      <w:r>
        <w:rPr>
          <w:rFonts w:eastAsiaTheme="minorEastAsia"/>
          <w:lang w:eastAsia="el-GR"/>
        </w:rPr>
        <w:t xml:space="preserve"> γέλασε </w:t>
      </w:r>
      <w:r w:rsidR="00B34A80">
        <w:rPr>
          <w:rFonts w:eastAsiaTheme="minorEastAsia"/>
          <w:lang w:eastAsia="el-GR"/>
        </w:rPr>
        <w:t>κοφτά</w:t>
      </w:r>
      <w:r>
        <w:rPr>
          <w:rFonts w:eastAsiaTheme="minorEastAsia"/>
          <w:lang w:eastAsia="el-GR"/>
        </w:rPr>
        <w:t>.</w:t>
      </w:r>
    </w:p>
    <w:p w14:paraId="51D95E7D" w14:textId="77777777" w:rsidR="00F92EEF" w:rsidRDefault="00F92EEF" w:rsidP="00AA5F68">
      <w:pPr>
        <w:spacing w:after="0" w:line="360" w:lineRule="auto"/>
        <w:jc w:val="both"/>
        <w:rPr>
          <w:rFonts w:eastAsiaTheme="minorEastAsia"/>
          <w:lang w:eastAsia="el-GR"/>
        </w:rPr>
      </w:pPr>
      <w:r>
        <w:rPr>
          <w:rFonts w:eastAsiaTheme="minorEastAsia"/>
          <w:lang w:eastAsia="el-GR"/>
        </w:rPr>
        <w:t xml:space="preserve">- Προσωπικά δεν θα το έλεγα. Αλλά αν σας ενοχλεί τόσο πολύ το προσωπικό </w:t>
      </w:r>
      <w:r w:rsidR="00847FC6">
        <w:rPr>
          <w:rFonts w:eastAsiaTheme="minorEastAsia"/>
          <w:lang w:eastAsia="el-GR"/>
        </w:rPr>
        <w:t>μου ενδιαφέρον, μπορείτε πράγματι να το θεωρήσετε μέρος των καθηκόντων μου.</w:t>
      </w:r>
    </w:p>
    <w:p w14:paraId="1B0AB8A1" w14:textId="77777777" w:rsidR="00BA1608" w:rsidRPr="00AA5F68" w:rsidRDefault="00BA1608" w:rsidP="00AA5F68">
      <w:pPr>
        <w:spacing w:after="0" w:line="360" w:lineRule="auto"/>
        <w:jc w:val="both"/>
        <w:rPr>
          <w:rFonts w:eastAsiaTheme="minorEastAsia"/>
          <w:lang w:eastAsia="el-GR"/>
        </w:rPr>
      </w:pPr>
    </w:p>
    <w:p w14:paraId="0559BC74" w14:textId="77777777" w:rsidR="008124E6" w:rsidRPr="00DC01F9" w:rsidRDefault="0044610D" w:rsidP="008124E6">
      <w:pPr>
        <w:spacing w:after="0" w:line="360" w:lineRule="auto"/>
        <w:jc w:val="both"/>
        <w:rPr>
          <w:b/>
          <w:bCs/>
          <w:kern w:val="2"/>
        </w:rPr>
      </w:pPr>
      <w:r w:rsidRPr="007D7BC0">
        <w:rPr>
          <w:rFonts w:eastAsiaTheme="minorEastAsia" w:cstheme="minorHAnsi"/>
          <w:b/>
          <w:bCs/>
          <w:lang w:eastAsia="el-GR"/>
        </w:rPr>
        <w:t>Β3.</w:t>
      </w:r>
      <w:r w:rsidR="008124E6" w:rsidRPr="00DC01F9">
        <w:rPr>
          <w:b/>
          <w:bCs/>
          <w:kern w:val="2"/>
        </w:rPr>
        <w:t>(μονάδες 25)</w:t>
      </w:r>
    </w:p>
    <w:p w14:paraId="5E9F57F3" w14:textId="77777777" w:rsidR="0044610D" w:rsidRPr="003B3681" w:rsidRDefault="0044610D" w:rsidP="0044610D">
      <w:pPr>
        <w:spacing w:after="0" w:line="360" w:lineRule="auto"/>
        <w:jc w:val="both"/>
        <w:rPr>
          <w:rFonts w:eastAsiaTheme="minorEastAsia" w:cstheme="minorHAnsi"/>
          <w:lang w:eastAsia="el-GR"/>
        </w:rPr>
      </w:pPr>
      <w:r w:rsidRPr="007D7BC0">
        <w:rPr>
          <w:rFonts w:eastAsiaTheme="minorEastAsia" w:cstheme="minorHAnsi"/>
          <w:lang w:eastAsia="el-GR"/>
        </w:rPr>
        <w:t>Με αναφορά σε συγκεκριμένα σημεία του Κειμένου Β να καταγράψεις</w:t>
      </w:r>
      <w:r w:rsidR="007D7BC0" w:rsidRPr="007D7BC0">
        <w:rPr>
          <w:rFonts w:eastAsiaTheme="minorEastAsia" w:cstheme="minorHAnsi"/>
          <w:lang w:eastAsia="el-GR"/>
        </w:rPr>
        <w:t xml:space="preserve"> τη στάση της ηρωίδας απέναντι στις συμβουλές των υπολοίπων να απομακρυνθεί από το Λονδίνο. Ποια θα ήταν η προσωπική σου αντίδραση; </w:t>
      </w:r>
      <w:r w:rsidRPr="007D7BC0">
        <w:rPr>
          <w:rFonts w:eastAsiaTheme="minorEastAsia" w:cstheme="minorHAnsi"/>
          <w:lang w:eastAsia="el-GR"/>
        </w:rPr>
        <w:t xml:space="preserve"> Η απάντησή σου να εκτείνεται σε ένα κείμενο περίπου 150 λέξεων.</w:t>
      </w:r>
    </w:p>
    <w:p w14:paraId="21FDECC1" w14:textId="77777777" w:rsidR="004B5713" w:rsidRPr="004B5713" w:rsidRDefault="004B5713" w:rsidP="004B5713">
      <w:pPr>
        <w:spacing w:after="200" w:line="276" w:lineRule="auto"/>
        <w:rPr>
          <w:rFonts w:eastAsiaTheme="minorEastAsia"/>
          <w:lang w:eastAsia="el-GR"/>
        </w:rPr>
      </w:pPr>
    </w:p>
    <w:p w14:paraId="25707C09" w14:textId="77777777" w:rsidR="008037B9" w:rsidRDefault="008037B9" w:rsidP="008037B9">
      <w:pPr>
        <w:spacing w:after="0" w:line="360" w:lineRule="auto"/>
        <w:ind w:firstLine="567"/>
        <w:jc w:val="right"/>
        <w:rPr>
          <w:b/>
          <w:bCs/>
          <w:kern w:val="2"/>
        </w:rPr>
      </w:pPr>
      <w:r>
        <w:rPr>
          <w:b/>
          <w:bCs/>
          <w:kern w:val="2"/>
        </w:rPr>
        <w:t>Μονάδες 25</w:t>
      </w:r>
    </w:p>
    <w:p w14:paraId="67532987" w14:textId="77777777" w:rsidR="00720937" w:rsidRDefault="00000000"/>
    <w:sectPr w:rsidR="00720937" w:rsidSect="0035707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4E1BD" w14:textId="77777777" w:rsidR="00377FFE" w:rsidRDefault="00377FFE" w:rsidP="004B5713">
      <w:pPr>
        <w:spacing w:after="0" w:line="240" w:lineRule="auto"/>
      </w:pPr>
      <w:r>
        <w:separator/>
      </w:r>
    </w:p>
  </w:endnote>
  <w:endnote w:type="continuationSeparator" w:id="0">
    <w:p w14:paraId="5A02A94F" w14:textId="77777777" w:rsidR="00377FFE" w:rsidRDefault="00377FFE" w:rsidP="004B57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35A15" w14:textId="77777777" w:rsidR="00377FFE" w:rsidRDefault="00377FFE" w:rsidP="004B5713">
      <w:pPr>
        <w:spacing w:after="0" w:line="240" w:lineRule="auto"/>
      </w:pPr>
      <w:r>
        <w:separator/>
      </w:r>
    </w:p>
  </w:footnote>
  <w:footnote w:type="continuationSeparator" w:id="0">
    <w:p w14:paraId="16C742CE" w14:textId="77777777" w:rsidR="00377FFE" w:rsidRDefault="00377FFE" w:rsidP="004B57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B773DC"/>
    <w:multiLevelType w:val="hybridMultilevel"/>
    <w:tmpl w:val="82044EE0"/>
    <w:lvl w:ilvl="0" w:tplc="C5AAABF6">
      <w:numFmt w:val="bullet"/>
      <w:lvlText w:val="-"/>
      <w:lvlJc w:val="left"/>
      <w:pPr>
        <w:ind w:left="927" w:hanging="360"/>
      </w:pPr>
      <w:rPr>
        <w:rFonts w:ascii="Calibri" w:eastAsiaTheme="minorEastAsia" w:hAnsi="Calibri" w:cs="Calibri" w:hint="default"/>
      </w:rPr>
    </w:lvl>
    <w:lvl w:ilvl="1" w:tplc="04080003" w:tentative="1">
      <w:start w:val="1"/>
      <w:numFmt w:val="bullet"/>
      <w:lvlText w:val="o"/>
      <w:lvlJc w:val="left"/>
      <w:pPr>
        <w:ind w:left="1647" w:hanging="360"/>
      </w:pPr>
      <w:rPr>
        <w:rFonts w:ascii="Courier New" w:hAnsi="Courier New" w:cs="Courier New" w:hint="default"/>
      </w:rPr>
    </w:lvl>
    <w:lvl w:ilvl="2" w:tplc="04080005" w:tentative="1">
      <w:start w:val="1"/>
      <w:numFmt w:val="bullet"/>
      <w:lvlText w:val=""/>
      <w:lvlJc w:val="left"/>
      <w:pPr>
        <w:ind w:left="2367" w:hanging="360"/>
      </w:pPr>
      <w:rPr>
        <w:rFonts w:ascii="Wingdings" w:hAnsi="Wingdings" w:hint="default"/>
      </w:rPr>
    </w:lvl>
    <w:lvl w:ilvl="3" w:tplc="04080001" w:tentative="1">
      <w:start w:val="1"/>
      <w:numFmt w:val="bullet"/>
      <w:lvlText w:val=""/>
      <w:lvlJc w:val="left"/>
      <w:pPr>
        <w:ind w:left="3087" w:hanging="360"/>
      </w:pPr>
      <w:rPr>
        <w:rFonts w:ascii="Symbol" w:hAnsi="Symbol" w:hint="default"/>
      </w:rPr>
    </w:lvl>
    <w:lvl w:ilvl="4" w:tplc="04080003" w:tentative="1">
      <w:start w:val="1"/>
      <w:numFmt w:val="bullet"/>
      <w:lvlText w:val="o"/>
      <w:lvlJc w:val="left"/>
      <w:pPr>
        <w:ind w:left="3807" w:hanging="360"/>
      </w:pPr>
      <w:rPr>
        <w:rFonts w:ascii="Courier New" w:hAnsi="Courier New" w:cs="Courier New" w:hint="default"/>
      </w:rPr>
    </w:lvl>
    <w:lvl w:ilvl="5" w:tplc="04080005" w:tentative="1">
      <w:start w:val="1"/>
      <w:numFmt w:val="bullet"/>
      <w:lvlText w:val=""/>
      <w:lvlJc w:val="left"/>
      <w:pPr>
        <w:ind w:left="4527" w:hanging="360"/>
      </w:pPr>
      <w:rPr>
        <w:rFonts w:ascii="Wingdings" w:hAnsi="Wingdings" w:hint="default"/>
      </w:rPr>
    </w:lvl>
    <w:lvl w:ilvl="6" w:tplc="04080001" w:tentative="1">
      <w:start w:val="1"/>
      <w:numFmt w:val="bullet"/>
      <w:lvlText w:val=""/>
      <w:lvlJc w:val="left"/>
      <w:pPr>
        <w:ind w:left="5247" w:hanging="360"/>
      </w:pPr>
      <w:rPr>
        <w:rFonts w:ascii="Symbol" w:hAnsi="Symbol" w:hint="default"/>
      </w:rPr>
    </w:lvl>
    <w:lvl w:ilvl="7" w:tplc="04080003" w:tentative="1">
      <w:start w:val="1"/>
      <w:numFmt w:val="bullet"/>
      <w:lvlText w:val="o"/>
      <w:lvlJc w:val="left"/>
      <w:pPr>
        <w:ind w:left="5967" w:hanging="360"/>
      </w:pPr>
      <w:rPr>
        <w:rFonts w:ascii="Courier New" w:hAnsi="Courier New" w:cs="Courier New" w:hint="default"/>
      </w:rPr>
    </w:lvl>
    <w:lvl w:ilvl="8" w:tplc="04080005" w:tentative="1">
      <w:start w:val="1"/>
      <w:numFmt w:val="bullet"/>
      <w:lvlText w:val=""/>
      <w:lvlJc w:val="left"/>
      <w:pPr>
        <w:ind w:left="6687" w:hanging="360"/>
      </w:pPr>
      <w:rPr>
        <w:rFonts w:ascii="Wingdings" w:hAnsi="Wingdings" w:hint="default"/>
      </w:rPr>
    </w:lvl>
  </w:abstractNum>
  <w:num w:numId="1" w16cid:durableId="1608075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713"/>
    <w:rsid w:val="00050277"/>
    <w:rsid w:val="00087734"/>
    <w:rsid w:val="001160FA"/>
    <w:rsid w:val="00127F0B"/>
    <w:rsid w:val="001C0FDC"/>
    <w:rsid w:val="001E70CC"/>
    <w:rsid w:val="00253063"/>
    <w:rsid w:val="002833ED"/>
    <w:rsid w:val="00342EBE"/>
    <w:rsid w:val="00366494"/>
    <w:rsid w:val="00377FFE"/>
    <w:rsid w:val="00381654"/>
    <w:rsid w:val="00435EDF"/>
    <w:rsid w:val="0044610D"/>
    <w:rsid w:val="00497516"/>
    <w:rsid w:val="004B5713"/>
    <w:rsid w:val="004C7436"/>
    <w:rsid w:val="00503180"/>
    <w:rsid w:val="00510CCA"/>
    <w:rsid w:val="00513211"/>
    <w:rsid w:val="005A4584"/>
    <w:rsid w:val="0060143C"/>
    <w:rsid w:val="006A3207"/>
    <w:rsid w:val="00712636"/>
    <w:rsid w:val="007D7BC0"/>
    <w:rsid w:val="007E127A"/>
    <w:rsid w:val="008037B9"/>
    <w:rsid w:val="008070C5"/>
    <w:rsid w:val="008124E6"/>
    <w:rsid w:val="00847FC6"/>
    <w:rsid w:val="00855FE3"/>
    <w:rsid w:val="008D7468"/>
    <w:rsid w:val="008F181C"/>
    <w:rsid w:val="009475EA"/>
    <w:rsid w:val="00957A5A"/>
    <w:rsid w:val="009A2E41"/>
    <w:rsid w:val="00A778AC"/>
    <w:rsid w:val="00AA5F68"/>
    <w:rsid w:val="00AC5A1C"/>
    <w:rsid w:val="00B34A80"/>
    <w:rsid w:val="00BA1608"/>
    <w:rsid w:val="00E261ED"/>
    <w:rsid w:val="00E5453F"/>
    <w:rsid w:val="00F72512"/>
    <w:rsid w:val="00F92EEF"/>
    <w:rsid w:val="00FC71A2"/>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FEA3A"/>
  <w15:docId w15:val="{6AC1D808-09BC-4BBE-B211-84421C58C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32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4B5713"/>
    <w:pPr>
      <w:spacing w:after="0" w:line="240" w:lineRule="auto"/>
    </w:pPr>
    <w:rPr>
      <w:rFonts w:eastAsiaTheme="minorEastAsia"/>
      <w:sz w:val="20"/>
      <w:szCs w:val="20"/>
      <w:lang w:eastAsia="el-GR"/>
    </w:rPr>
  </w:style>
  <w:style w:type="character" w:customStyle="1" w:styleId="Char">
    <w:name w:val="Κείμενο υποσημείωσης Char"/>
    <w:basedOn w:val="a0"/>
    <w:link w:val="a3"/>
    <w:uiPriority w:val="99"/>
    <w:semiHidden/>
    <w:rsid w:val="004B5713"/>
    <w:rPr>
      <w:rFonts w:eastAsiaTheme="minorEastAsia"/>
      <w:sz w:val="20"/>
      <w:szCs w:val="20"/>
      <w:lang w:eastAsia="el-GR"/>
    </w:rPr>
  </w:style>
  <w:style w:type="character" w:styleId="a4">
    <w:name w:val="footnote reference"/>
    <w:basedOn w:val="a0"/>
    <w:uiPriority w:val="99"/>
    <w:semiHidden/>
    <w:unhideWhenUsed/>
    <w:rsid w:val="004B5713"/>
    <w:rPr>
      <w:vertAlign w:val="superscript"/>
    </w:rPr>
  </w:style>
  <w:style w:type="paragraph" w:styleId="a5">
    <w:name w:val="List Paragraph"/>
    <w:basedOn w:val="a"/>
    <w:uiPriority w:val="34"/>
    <w:qFormat/>
    <w:rsid w:val="00AA5F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6259428">
      <w:bodyDiv w:val="1"/>
      <w:marLeft w:val="0"/>
      <w:marRight w:val="0"/>
      <w:marTop w:val="0"/>
      <w:marBottom w:val="0"/>
      <w:divBdr>
        <w:top w:val="none" w:sz="0" w:space="0" w:color="auto"/>
        <w:left w:val="none" w:sz="0" w:space="0" w:color="auto"/>
        <w:bottom w:val="none" w:sz="0" w:space="0" w:color="auto"/>
        <w:right w:val="none" w:sz="0" w:space="0" w:color="auto"/>
      </w:divBdr>
    </w:div>
    <w:div w:id="1894080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930</Words>
  <Characters>5024</Characters>
  <Application>Microsoft Office Word</Application>
  <DocSecurity>0</DocSecurity>
  <Lines>41</Lines>
  <Paragraphs>11</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2023-01-21T07:05:00Z</dcterms:created>
  <dcterms:modified xsi:type="dcterms:W3CDTF">2023-01-21T07:05:00Z</dcterms:modified>
</cp:coreProperties>
</file>