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B91C3" w14:textId="77777777" w:rsidR="0075669D" w:rsidRPr="00A1217D" w:rsidRDefault="4AEC6B07" w:rsidP="00E73AE7">
      <w:pPr>
        <w:spacing w:line="360" w:lineRule="auto"/>
        <w:jc w:val="both"/>
        <w:rPr>
          <w:rFonts w:cstheme="minorHAnsi"/>
          <w:sz w:val="24"/>
          <w:szCs w:val="24"/>
        </w:rPr>
      </w:pPr>
      <w:r w:rsidRPr="00A1217D">
        <w:rPr>
          <w:rFonts w:cstheme="minorHAnsi"/>
          <w:sz w:val="24"/>
          <w:szCs w:val="24"/>
        </w:rPr>
        <w:t>ΛΥΣΗ</w:t>
      </w:r>
    </w:p>
    <w:p w14:paraId="20885D96" w14:textId="59A2368F" w:rsidR="002169C5" w:rsidRDefault="4AEC6B07" w:rsidP="4AEC6B07">
      <w:pPr>
        <w:tabs>
          <w:tab w:val="left" w:pos="6946"/>
        </w:tabs>
        <w:spacing w:line="360" w:lineRule="auto"/>
        <w:jc w:val="both"/>
        <w:rPr>
          <w:rFonts w:eastAsia="Calibri" w:cstheme="minorHAnsi"/>
          <w:sz w:val="24"/>
          <w:szCs w:val="24"/>
        </w:rPr>
      </w:pPr>
      <w:r w:rsidRPr="00A1217D">
        <w:rPr>
          <w:rFonts w:cstheme="minorHAnsi"/>
          <w:sz w:val="24"/>
          <w:szCs w:val="24"/>
        </w:rPr>
        <w:t>α)</w:t>
      </w:r>
      <w:r w:rsidRPr="00A1217D">
        <w:rPr>
          <w:rFonts w:eastAsia="Calibri" w:cstheme="minorHAnsi"/>
          <w:sz w:val="24"/>
          <w:szCs w:val="24"/>
        </w:rPr>
        <w:t xml:space="preserve"> </w:t>
      </w:r>
      <w:r w:rsidR="002169C5">
        <w:rPr>
          <w:rFonts w:eastAsia="Calibri" w:cstheme="minorHAnsi"/>
          <w:sz w:val="24"/>
          <w:szCs w:val="24"/>
        </w:rPr>
        <w:t>Η Μαρία επέλεξε τυχαία τον προσωπικό της κωδικό. Άρα κάθε ένας από τους δυνατούς κωδικούς είχε την ίδια πιθανότητα να επιλεγεί. Το ίδιο ακριβώς συμβαίνει και με το τελευταίο του ψηφίο. Δεν υπάρχει κάποιο ψηφίο που να είναι πιθανότερο να έχει επιλέξει η Μαρία, ως τελευταίο.</w:t>
      </w:r>
    </w:p>
    <w:p w14:paraId="53B2B483" w14:textId="50211751" w:rsidR="4AEC6B07" w:rsidRPr="00A1217D" w:rsidRDefault="4AEC6B07" w:rsidP="4AEC6B07">
      <w:pPr>
        <w:tabs>
          <w:tab w:val="left" w:pos="6946"/>
        </w:tabs>
        <w:spacing w:line="360" w:lineRule="auto"/>
        <w:jc w:val="both"/>
        <w:rPr>
          <w:rFonts w:cstheme="minorHAnsi"/>
          <w:sz w:val="24"/>
          <w:szCs w:val="24"/>
        </w:rPr>
      </w:pPr>
      <w:r w:rsidRPr="00A1217D">
        <w:rPr>
          <w:rFonts w:cstheme="minorHAnsi"/>
          <w:sz w:val="24"/>
          <w:szCs w:val="24"/>
        </w:rPr>
        <w:t>Για να πληκτρολογήσει σωστά τον προσωπικό της κωδικό, με δεδομένο ότι τα τρία πρώτα ψηφία τα θυμάται, χρειάζεται να επιλέξει τυχαία το τέταρτο.</w:t>
      </w:r>
    </w:p>
    <w:p w14:paraId="626397B5" w14:textId="2D817CB6" w:rsidR="4AEC6B07" w:rsidRPr="00A1217D" w:rsidRDefault="4AEC6B07" w:rsidP="4AEC6B07">
      <w:pPr>
        <w:tabs>
          <w:tab w:val="left" w:pos="6946"/>
        </w:tabs>
        <w:spacing w:line="360" w:lineRule="auto"/>
        <w:jc w:val="both"/>
        <w:rPr>
          <w:rFonts w:cstheme="minorHAnsi"/>
          <w:sz w:val="24"/>
          <w:szCs w:val="24"/>
        </w:rPr>
      </w:pPr>
      <w:r w:rsidRPr="00A1217D">
        <w:rPr>
          <w:rFonts w:cstheme="minorHAnsi"/>
          <w:sz w:val="24"/>
          <w:szCs w:val="24"/>
        </w:rPr>
        <w:t>Έστω ότι επιλέγει τυχαία το τέταρτο ψηφίο.</w:t>
      </w:r>
    </w:p>
    <w:p w14:paraId="4B159A24" w14:textId="091E1FE2" w:rsidR="4AEC6B07" w:rsidRPr="00A1217D" w:rsidRDefault="4AEC6B07" w:rsidP="4AEC6B07">
      <w:pPr>
        <w:tabs>
          <w:tab w:val="left" w:pos="6946"/>
        </w:tabs>
        <w:spacing w:line="360" w:lineRule="auto"/>
        <w:jc w:val="both"/>
        <w:rPr>
          <w:rFonts w:cstheme="minorHAnsi"/>
          <w:sz w:val="24"/>
          <w:szCs w:val="24"/>
        </w:rPr>
      </w:pPr>
      <w:r w:rsidRPr="00A1217D">
        <w:rPr>
          <w:rFonts w:cstheme="minorHAnsi"/>
          <w:sz w:val="24"/>
          <w:szCs w:val="24"/>
        </w:rPr>
        <w:t xml:space="preserve">Όλες οι πιθανές εκβάσεις </w:t>
      </w:r>
      <w:r w:rsidR="008B2DCE" w:rsidRPr="008B2DCE">
        <w:rPr>
          <w:rFonts w:cstheme="minorHAnsi"/>
          <w:sz w:val="24"/>
          <w:szCs w:val="24"/>
        </w:rPr>
        <w:t>(</w:t>
      </w:r>
      <w:r w:rsidR="008B2DCE">
        <w:rPr>
          <w:rFonts w:cstheme="minorHAnsi"/>
          <w:sz w:val="24"/>
          <w:szCs w:val="24"/>
        </w:rPr>
        <w:t xml:space="preserve">δυνατές περιπτώσεις) </w:t>
      </w:r>
      <w:r w:rsidRPr="00A1217D">
        <w:rPr>
          <w:rFonts w:cstheme="minorHAnsi"/>
          <w:sz w:val="24"/>
          <w:szCs w:val="24"/>
        </w:rPr>
        <w:t xml:space="preserve">είναι 10, δηλαδή θα επιλέξει ένα από τα </w:t>
      </w:r>
      <m:oMath>
        <m:r>
          <m:rPr>
            <m:sty m:val="p"/>
          </m:rPr>
          <w:rPr>
            <w:rFonts w:ascii="Cambria Math" w:hAnsi="Cambria Math" w:cstheme="minorHAnsi"/>
            <w:sz w:val="24"/>
            <w:szCs w:val="24"/>
          </w:rPr>
          <m:t>0, 1, 2, 3, 4, 5, 6, 7, 8, 9.</m:t>
        </m:r>
      </m:oMath>
    </w:p>
    <w:p w14:paraId="081F2A07" w14:textId="7F4D8824" w:rsidR="4AEC6B07" w:rsidRPr="00A1217D" w:rsidRDefault="4AEC6B07" w:rsidP="4AEC6B07">
      <w:pPr>
        <w:tabs>
          <w:tab w:val="left" w:pos="6946"/>
        </w:tabs>
        <w:spacing w:line="360" w:lineRule="auto"/>
        <w:jc w:val="both"/>
        <w:rPr>
          <w:rFonts w:cstheme="minorHAnsi"/>
          <w:sz w:val="24"/>
          <w:szCs w:val="24"/>
        </w:rPr>
      </w:pPr>
      <w:r w:rsidRPr="00A1217D">
        <w:rPr>
          <w:rFonts w:cstheme="minorHAnsi"/>
          <w:sz w:val="24"/>
          <w:szCs w:val="24"/>
        </w:rPr>
        <w:t>Από αυτές ευνοϊκή είναι μία, αυτή που αντιστοιχεί στο σωστό ψηφίο.</w:t>
      </w:r>
    </w:p>
    <w:p w14:paraId="78B2AFFC" w14:textId="54579469" w:rsidR="4AEC6B07" w:rsidRPr="00A1217D" w:rsidRDefault="4AEC6B07" w:rsidP="4AEC6B07">
      <w:pPr>
        <w:tabs>
          <w:tab w:val="left" w:pos="6946"/>
        </w:tabs>
        <w:spacing w:line="360" w:lineRule="auto"/>
        <w:jc w:val="both"/>
        <w:rPr>
          <w:rFonts w:cstheme="minorHAnsi"/>
          <w:sz w:val="24"/>
          <w:szCs w:val="24"/>
        </w:rPr>
      </w:pPr>
      <w:r w:rsidRPr="00A1217D">
        <w:rPr>
          <w:rFonts w:cstheme="minorHAnsi"/>
          <w:sz w:val="24"/>
          <w:szCs w:val="24"/>
        </w:rPr>
        <w:t xml:space="preserve">Επομένως η πιθανότητα να πετύχει τυχαία το σωστό τέταρτο ψηφίο, άρα και τον σωστό κωδικό είναι </w:t>
      </w:r>
      <m:oMath>
        <m:f>
          <m:fPr>
            <m:ctrlPr>
              <w:rPr>
                <w:rFonts w:ascii="Cambria Math" w:hAnsi="Cambria Math" w:cstheme="minorHAnsi"/>
                <w:sz w:val="28"/>
                <w:szCs w:val="28"/>
              </w:rPr>
            </m:ctrlPr>
          </m:fPr>
          <m:num>
            <m:r>
              <w:rPr>
                <w:rFonts w:ascii="Cambria Math" w:hAnsi="Cambria Math" w:cstheme="minorHAnsi"/>
                <w:sz w:val="28"/>
                <w:szCs w:val="28"/>
              </w:rPr>
              <m:t>1</m:t>
            </m:r>
          </m:num>
          <m:den>
            <m:r>
              <w:rPr>
                <w:rFonts w:ascii="Cambria Math" w:hAnsi="Cambria Math" w:cstheme="minorHAnsi"/>
                <w:sz w:val="28"/>
                <w:szCs w:val="28"/>
              </w:rPr>
              <m:t>10</m:t>
            </m:r>
          </m:den>
        </m:f>
      </m:oMath>
      <w:r w:rsidRPr="00A1217D">
        <w:rPr>
          <w:rFonts w:cstheme="minorHAnsi"/>
          <w:sz w:val="24"/>
          <w:szCs w:val="24"/>
        </w:rPr>
        <w:t>.</w:t>
      </w:r>
    </w:p>
    <w:p w14:paraId="43B2F5A0" w14:textId="7828F9EB" w:rsidR="4AEC6B07" w:rsidRPr="00A1217D" w:rsidRDefault="4AEC6B07" w:rsidP="4AEC6B07">
      <w:pPr>
        <w:tabs>
          <w:tab w:val="left" w:pos="6946"/>
        </w:tabs>
        <w:spacing w:line="360" w:lineRule="auto"/>
        <w:jc w:val="both"/>
        <w:rPr>
          <w:rFonts w:cstheme="minorHAnsi"/>
          <w:sz w:val="24"/>
          <w:szCs w:val="24"/>
        </w:rPr>
      </w:pPr>
      <w:r w:rsidRPr="00A1217D">
        <w:rPr>
          <w:rFonts w:cstheme="minorHAnsi"/>
          <w:sz w:val="24"/>
          <w:szCs w:val="24"/>
        </w:rPr>
        <w:t>β) Για κάθε θέση, η Μαρία έχει 10 επιλογές ψηφίου.</w:t>
      </w:r>
    </w:p>
    <w:p w14:paraId="728289F6" w14:textId="05761D24" w:rsidR="4AEC6B07" w:rsidRPr="00A1217D" w:rsidRDefault="4AEC6B07" w:rsidP="4AEC6B07">
      <w:pPr>
        <w:tabs>
          <w:tab w:val="left" w:pos="6946"/>
        </w:tabs>
        <w:spacing w:line="360" w:lineRule="auto"/>
        <w:jc w:val="both"/>
        <w:rPr>
          <w:rFonts w:cstheme="minorHAnsi"/>
          <w:sz w:val="24"/>
          <w:szCs w:val="24"/>
        </w:rPr>
      </w:pPr>
      <w:r w:rsidRPr="00A1217D">
        <w:rPr>
          <w:rFonts w:cstheme="minorHAnsi"/>
          <w:sz w:val="24"/>
          <w:szCs w:val="24"/>
        </w:rPr>
        <w:t xml:space="preserve">Επομένως, υπάρχουν </w:t>
      </w:r>
      <m:oMath>
        <m:r>
          <m:rPr>
            <m:sty m:val="p"/>
          </m:rPr>
          <w:rPr>
            <w:rFonts w:ascii="Cambria Math" w:hAnsi="Cambria Math" w:cstheme="minorHAnsi"/>
            <w:sz w:val="24"/>
            <w:szCs w:val="24"/>
          </w:rPr>
          <m:t>10⋅10 ⋅10 ⋅10=10000</m:t>
        </m:r>
      </m:oMath>
      <w:r w:rsidR="008B2DCE">
        <w:rPr>
          <w:rFonts w:eastAsiaTheme="minorEastAsia" w:cstheme="minorHAnsi"/>
          <w:sz w:val="24"/>
          <w:szCs w:val="24"/>
        </w:rPr>
        <w:t xml:space="preserve"> </w:t>
      </w:r>
      <w:r w:rsidRPr="00A1217D">
        <w:rPr>
          <w:rFonts w:cstheme="minorHAnsi"/>
          <w:sz w:val="24"/>
          <w:szCs w:val="24"/>
        </w:rPr>
        <w:t>διαφορετικοί κωδικοί.</w:t>
      </w:r>
    </w:p>
    <w:p w14:paraId="58AC9653" w14:textId="5F97C24F" w:rsidR="4AEC6B07" w:rsidRPr="00A1217D" w:rsidRDefault="4AEC6B07" w:rsidP="008B2DCE">
      <w:pPr>
        <w:tabs>
          <w:tab w:val="left" w:pos="6946"/>
        </w:tabs>
        <w:spacing w:line="360" w:lineRule="auto"/>
        <w:jc w:val="both"/>
        <w:rPr>
          <w:rFonts w:cstheme="minorHAnsi"/>
          <w:sz w:val="24"/>
          <w:szCs w:val="24"/>
        </w:rPr>
      </w:pPr>
      <w:r w:rsidRPr="00A1217D">
        <w:rPr>
          <w:rFonts w:cstheme="minorHAnsi"/>
          <w:sz w:val="24"/>
          <w:szCs w:val="24"/>
        </w:rPr>
        <w:t xml:space="preserve">γ) Η Μαρία επιλέγει τυχαία έναν κωδικό, κάτι που </w:t>
      </w:r>
      <w:r w:rsidR="008B2DCE">
        <w:rPr>
          <w:rFonts w:cstheme="minorHAnsi"/>
          <w:sz w:val="24"/>
          <w:szCs w:val="24"/>
        </w:rPr>
        <w:t xml:space="preserve">αντιστοιχεί σε </w:t>
      </w:r>
      <w:r w:rsidRPr="00A1217D">
        <w:rPr>
          <w:rFonts w:cstheme="minorHAnsi"/>
          <w:sz w:val="24"/>
          <w:szCs w:val="24"/>
        </w:rPr>
        <w:t xml:space="preserve">10000 </w:t>
      </w:r>
      <w:r w:rsidR="008B2DCE">
        <w:rPr>
          <w:rFonts w:cstheme="minorHAnsi"/>
          <w:sz w:val="24"/>
          <w:szCs w:val="24"/>
        </w:rPr>
        <w:t>διαφορετικές επιλογές κωδικού, όπως είδαμε στο β) ερώτημα</w:t>
      </w:r>
      <w:r w:rsidRPr="00A1217D">
        <w:rPr>
          <w:rFonts w:cstheme="minorHAnsi"/>
          <w:sz w:val="24"/>
          <w:szCs w:val="24"/>
        </w:rPr>
        <w:t>.</w:t>
      </w:r>
    </w:p>
    <w:p w14:paraId="50A10538" w14:textId="75A663D8" w:rsidR="008B2DCE" w:rsidRDefault="4AEC6B07" w:rsidP="008B2DCE">
      <w:pPr>
        <w:tabs>
          <w:tab w:val="left" w:pos="6946"/>
        </w:tabs>
        <w:spacing w:line="360" w:lineRule="auto"/>
        <w:jc w:val="both"/>
        <w:rPr>
          <w:rFonts w:cstheme="minorHAnsi"/>
          <w:sz w:val="24"/>
          <w:szCs w:val="24"/>
        </w:rPr>
      </w:pPr>
      <w:r w:rsidRPr="00A1217D">
        <w:rPr>
          <w:rFonts w:cstheme="minorHAnsi"/>
          <w:sz w:val="24"/>
          <w:szCs w:val="24"/>
        </w:rPr>
        <w:t>Αν θεωρήσουμε το ενδεχόμενο "στον κωδικό</w:t>
      </w:r>
      <w:r w:rsidR="008B2DCE">
        <w:rPr>
          <w:rFonts w:cstheme="minorHAnsi"/>
          <w:sz w:val="24"/>
          <w:szCs w:val="24"/>
        </w:rPr>
        <w:t xml:space="preserve"> που επέλεξε η Μαρία</w:t>
      </w:r>
      <w:r w:rsidRPr="00A1217D">
        <w:rPr>
          <w:rFonts w:cstheme="minorHAnsi"/>
          <w:sz w:val="24"/>
          <w:szCs w:val="24"/>
        </w:rPr>
        <w:t xml:space="preserve"> κανένα ψηφίο δεν επαναλαμβάνεται", </w:t>
      </w:r>
      <w:r w:rsidR="008B2DCE" w:rsidRPr="00A1217D">
        <w:rPr>
          <w:rFonts w:cstheme="minorHAnsi"/>
          <w:sz w:val="24"/>
          <w:szCs w:val="24"/>
        </w:rPr>
        <w:t xml:space="preserve">τότε </w:t>
      </w:r>
      <w:r w:rsidR="008B2DCE">
        <w:rPr>
          <w:rFonts w:cstheme="minorHAnsi"/>
          <w:sz w:val="24"/>
          <w:szCs w:val="24"/>
        </w:rPr>
        <w:t xml:space="preserve">για </w:t>
      </w:r>
      <w:r w:rsidR="008B2DCE" w:rsidRPr="00A1217D">
        <w:rPr>
          <w:rFonts w:cstheme="minorHAnsi"/>
          <w:sz w:val="24"/>
          <w:szCs w:val="24"/>
        </w:rPr>
        <w:t xml:space="preserve">τα ευνοϊκά αποτελέσματα </w:t>
      </w:r>
      <w:r w:rsidR="008B2DCE">
        <w:rPr>
          <w:rFonts w:cstheme="minorHAnsi"/>
          <w:sz w:val="24"/>
          <w:szCs w:val="24"/>
        </w:rPr>
        <w:t>του ενδεχομένου έχουμε:</w:t>
      </w:r>
    </w:p>
    <w:p w14:paraId="6B0AEB8E" w14:textId="4D0DB9AE" w:rsidR="008B2DCE" w:rsidRPr="00A1217D" w:rsidRDefault="008B2DCE" w:rsidP="008B2DCE">
      <w:pPr>
        <w:tabs>
          <w:tab w:val="left" w:pos="6946"/>
        </w:tabs>
        <w:spacing w:line="360" w:lineRule="auto"/>
        <w:jc w:val="both"/>
        <w:rPr>
          <w:rFonts w:cstheme="minorHAnsi"/>
          <w:sz w:val="24"/>
          <w:szCs w:val="24"/>
        </w:rPr>
      </w:pPr>
      <w:r>
        <w:rPr>
          <w:rFonts w:cstheme="minorHAnsi"/>
          <w:sz w:val="24"/>
          <w:szCs w:val="24"/>
        </w:rPr>
        <w:t xml:space="preserve">Υπάρχουν </w:t>
      </w:r>
      <w:r w:rsidRPr="00A1217D">
        <w:rPr>
          <w:rFonts w:cstheme="minorHAnsi"/>
          <w:sz w:val="24"/>
          <w:szCs w:val="24"/>
        </w:rPr>
        <w:t xml:space="preserve">10 </w:t>
      </w:r>
      <w:r>
        <w:rPr>
          <w:rFonts w:cstheme="minorHAnsi"/>
          <w:sz w:val="24"/>
          <w:szCs w:val="24"/>
        </w:rPr>
        <w:t>επιλογές</w:t>
      </w:r>
      <w:r w:rsidRPr="00A1217D">
        <w:rPr>
          <w:rFonts w:cstheme="minorHAnsi"/>
          <w:sz w:val="24"/>
          <w:szCs w:val="24"/>
        </w:rPr>
        <w:t xml:space="preserve"> </w:t>
      </w:r>
      <w:r>
        <w:rPr>
          <w:rFonts w:cstheme="minorHAnsi"/>
          <w:sz w:val="24"/>
          <w:szCs w:val="24"/>
        </w:rPr>
        <w:t>για το πρώτο ψηφίο</w:t>
      </w:r>
      <w:r w:rsidRPr="00A1217D">
        <w:rPr>
          <w:rFonts w:cstheme="minorHAnsi"/>
          <w:sz w:val="24"/>
          <w:szCs w:val="24"/>
        </w:rPr>
        <w:t>, 9</w:t>
      </w:r>
      <w:r>
        <w:rPr>
          <w:rFonts w:cstheme="minorHAnsi"/>
          <w:sz w:val="24"/>
          <w:szCs w:val="24"/>
        </w:rPr>
        <w:t xml:space="preserve"> επιλογές </w:t>
      </w:r>
      <w:r w:rsidRPr="00A1217D">
        <w:rPr>
          <w:rFonts w:cstheme="minorHAnsi"/>
          <w:sz w:val="24"/>
          <w:szCs w:val="24"/>
        </w:rPr>
        <w:t>για το δεύτερο, 8</w:t>
      </w:r>
      <w:r>
        <w:rPr>
          <w:rFonts w:cstheme="minorHAnsi"/>
          <w:sz w:val="24"/>
          <w:szCs w:val="24"/>
        </w:rPr>
        <w:t xml:space="preserve"> </w:t>
      </w:r>
      <w:r w:rsidRPr="00A1217D">
        <w:rPr>
          <w:rFonts w:cstheme="minorHAnsi"/>
          <w:sz w:val="24"/>
          <w:szCs w:val="24"/>
        </w:rPr>
        <w:t xml:space="preserve">για το τρίτο και 7 για το τέταρτο. Άρα υπάρχουν </w:t>
      </w:r>
      <m:oMath>
        <m:r>
          <m:rPr>
            <m:sty m:val="p"/>
          </m:rPr>
          <w:rPr>
            <w:rFonts w:ascii="Cambria Math" w:hAnsi="Cambria Math" w:cstheme="minorHAnsi"/>
            <w:sz w:val="24"/>
            <w:szCs w:val="24"/>
          </w:rPr>
          <m:t>10 ⋅9⋅8⋅7=5040</m:t>
        </m:r>
      </m:oMath>
      <w:r w:rsidRPr="008B2DCE">
        <w:rPr>
          <w:rFonts w:cstheme="minorHAnsi"/>
          <w:sz w:val="24"/>
          <w:szCs w:val="24"/>
        </w:rPr>
        <w:t xml:space="preserve"> </w:t>
      </w:r>
      <w:r w:rsidRPr="00A1217D">
        <w:rPr>
          <w:rFonts w:cstheme="minorHAnsi"/>
          <w:sz w:val="24"/>
          <w:szCs w:val="24"/>
        </w:rPr>
        <w:t>διαφορετικοί κωδικοί.</w:t>
      </w:r>
    </w:p>
    <w:p w14:paraId="3A6F846A" w14:textId="30554C49" w:rsidR="4AEC6B07" w:rsidRPr="00A1217D" w:rsidRDefault="4AEC6B07" w:rsidP="008B2DCE">
      <w:pPr>
        <w:tabs>
          <w:tab w:val="left" w:pos="6946"/>
        </w:tabs>
        <w:spacing w:line="360" w:lineRule="auto"/>
        <w:jc w:val="both"/>
        <w:rPr>
          <w:rFonts w:cstheme="minorHAnsi"/>
          <w:sz w:val="24"/>
          <w:szCs w:val="24"/>
        </w:rPr>
      </w:pPr>
      <w:r w:rsidRPr="00A1217D">
        <w:rPr>
          <w:rFonts w:cstheme="minorHAnsi"/>
          <w:sz w:val="24"/>
          <w:szCs w:val="24"/>
        </w:rPr>
        <w:t>Επομένως η πιθανότητα του παραπάνω ενδεχομένου είναι</w:t>
      </w:r>
      <w:r w:rsidR="008B2DCE">
        <w:rPr>
          <w:rFonts w:cstheme="minorHAnsi"/>
          <w:sz w:val="24"/>
          <w:szCs w:val="24"/>
        </w:rPr>
        <w:t xml:space="preserve"> </w:t>
      </w:r>
      <m:oMath>
        <m:f>
          <m:fPr>
            <m:ctrlPr>
              <w:rPr>
                <w:rFonts w:ascii="Cambria Math" w:hAnsi="Cambria Math" w:cstheme="minorHAnsi"/>
                <w:sz w:val="28"/>
                <w:szCs w:val="28"/>
              </w:rPr>
            </m:ctrlPr>
          </m:fPr>
          <m:num>
            <m:r>
              <m:rPr>
                <m:sty m:val="p"/>
              </m:rPr>
              <w:rPr>
                <w:rFonts w:ascii="Cambria Math" w:hAnsi="Cambria Math" w:cstheme="minorHAnsi"/>
                <w:sz w:val="28"/>
                <w:szCs w:val="28"/>
              </w:rPr>
              <m:t>5040</m:t>
            </m:r>
          </m:num>
          <m:den>
            <m:r>
              <m:rPr>
                <m:sty m:val="p"/>
              </m:rPr>
              <w:rPr>
                <w:rFonts w:ascii="Cambria Math" w:hAnsi="Cambria Math" w:cstheme="minorHAnsi"/>
                <w:sz w:val="28"/>
                <w:szCs w:val="28"/>
              </w:rPr>
              <m:t>10000</m:t>
            </m:r>
          </m:den>
        </m:f>
      </m:oMath>
      <w:r w:rsidR="008B2DCE">
        <w:rPr>
          <w:rFonts w:eastAsiaTheme="minorEastAsia" w:cstheme="minorHAnsi"/>
          <w:sz w:val="24"/>
          <w:szCs w:val="24"/>
        </w:rPr>
        <w:t xml:space="preserve">  </w:t>
      </w:r>
      <m:oMath>
        <m:r>
          <m:rPr>
            <m:sty m:val="p"/>
          </m:rPr>
          <w:rPr>
            <w:rFonts w:ascii="Cambria Math" w:hAnsi="Cambria Math" w:cstheme="minorHAnsi"/>
            <w:sz w:val="24"/>
            <w:szCs w:val="24"/>
          </w:rPr>
          <m:t>=</m:t>
        </m:r>
      </m:oMath>
      <w:r w:rsidRPr="00A1217D">
        <w:rPr>
          <w:rFonts w:cstheme="minorHAnsi"/>
          <w:sz w:val="24"/>
          <w:szCs w:val="24"/>
        </w:rPr>
        <w:t xml:space="preserve"> </w:t>
      </w:r>
      <w:r w:rsidR="008B2DCE">
        <w:rPr>
          <w:rFonts w:cstheme="minorHAnsi"/>
          <w:sz w:val="24"/>
          <w:szCs w:val="24"/>
        </w:rPr>
        <w:t xml:space="preserve"> </w:t>
      </w:r>
      <m:oMath>
        <m:f>
          <m:fPr>
            <m:ctrlPr>
              <w:rPr>
                <w:rFonts w:ascii="Cambria Math" w:hAnsi="Cambria Math" w:cstheme="minorHAnsi"/>
                <w:sz w:val="28"/>
                <w:szCs w:val="28"/>
              </w:rPr>
            </m:ctrlPr>
          </m:fPr>
          <m:num>
            <m:r>
              <m:rPr>
                <m:sty m:val="p"/>
              </m:rPr>
              <w:rPr>
                <w:rFonts w:ascii="Cambria Math" w:hAnsi="Cambria Math" w:cstheme="minorHAnsi"/>
                <w:sz w:val="28"/>
                <w:szCs w:val="28"/>
              </w:rPr>
              <m:t>504</m:t>
            </m:r>
          </m:num>
          <m:den>
            <m:r>
              <m:rPr>
                <m:sty m:val="p"/>
              </m:rPr>
              <w:rPr>
                <w:rFonts w:ascii="Cambria Math" w:hAnsi="Cambria Math" w:cstheme="minorHAnsi"/>
                <w:sz w:val="28"/>
                <w:szCs w:val="28"/>
              </w:rPr>
              <m:t>1000</m:t>
            </m:r>
          </m:den>
        </m:f>
      </m:oMath>
      <w:r w:rsidR="008B2DCE" w:rsidRPr="008B2DCE">
        <w:rPr>
          <w:rFonts w:cstheme="minorHAnsi"/>
          <w:sz w:val="28"/>
          <w:szCs w:val="28"/>
        </w:rPr>
        <w:t xml:space="preserve">   </w:t>
      </w:r>
      <m:oMath>
        <m:r>
          <w:rPr>
            <w:rFonts w:ascii="Cambria Math" w:hAnsi="Cambria Math" w:cstheme="minorHAnsi"/>
            <w:sz w:val="24"/>
            <w:szCs w:val="24"/>
          </w:rPr>
          <m:t xml:space="preserve"> </m:t>
        </m:r>
        <m:r>
          <m:rPr>
            <m:sty m:val="p"/>
          </m:rPr>
          <w:rPr>
            <w:rFonts w:ascii="Cambria Math" w:hAnsi="Cambria Math" w:cstheme="minorHAnsi"/>
            <w:sz w:val="24"/>
            <w:szCs w:val="24"/>
          </w:rPr>
          <m:t>=0,504</m:t>
        </m:r>
      </m:oMath>
      <w:r w:rsidR="008B2DCE" w:rsidRPr="008B2DCE">
        <w:rPr>
          <w:rFonts w:cstheme="minorHAnsi"/>
          <w:sz w:val="24"/>
          <w:szCs w:val="24"/>
        </w:rPr>
        <w:t>.</w:t>
      </w:r>
    </w:p>
    <w:p w14:paraId="6B4C26F2" w14:textId="0D8E3D85" w:rsidR="4AEC6B07" w:rsidRPr="00A1217D" w:rsidRDefault="4AEC6B07" w:rsidP="4AEC6B07">
      <w:pPr>
        <w:tabs>
          <w:tab w:val="left" w:pos="6946"/>
        </w:tabs>
        <w:jc w:val="both"/>
        <w:rPr>
          <w:rFonts w:cstheme="minorHAnsi"/>
          <w:sz w:val="24"/>
          <w:szCs w:val="24"/>
        </w:rPr>
      </w:pPr>
    </w:p>
    <w:p w14:paraId="5546794C" w14:textId="6FCBF99F" w:rsidR="4AEC6B07" w:rsidRDefault="4AEC6B07" w:rsidP="4AEC6B07">
      <w:pPr>
        <w:tabs>
          <w:tab w:val="left" w:pos="6946"/>
        </w:tabs>
        <w:jc w:val="both"/>
        <w:rPr>
          <w:sz w:val="24"/>
          <w:szCs w:val="24"/>
        </w:rPr>
      </w:pPr>
    </w:p>
    <w:p w14:paraId="06674FBA" w14:textId="43480B7C" w:rsidR="00094A65" w:rsidRDefault="00094A65" w:rsidP="00566E83">
      <w:pPr>
        <w:tabs>
          <w:tab w:val="left" w:pos="6804"/>
        </w:tabs>
        <w:spacing w:line="360" w:lineRule="auto"/>
        <w:ind w:left="284" w:hanging="284"/>
        <w:jc w:val="center"/>
        <w:rPr>
          <w:sz w:val="24"/>
          <w:szCs w:val="24"/>
        </w:rPr>
      </w:pPr>
    </w:p>
    <w:sectPr w:rsidR="00094A65" w:rsidSect="00C1719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A90B5" w14:textId="77777777" w:rsidR="00EF0032" w:rsidRDefault="00EF0032" w:rsidP="005E6BE2">
      <w:r>
        <w:separator/>
      </w:r>
    </w:p>
  </w:endnote>
  <w:endnote w:type="continuationSeparator" w:id="0">
    <w:p w14:paraId="782BAFE2" w14:textId="77777777" w:rsidR="00EF0032" w:rsidRDefault="00EF0032" w:rsidP="005E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32873" w14:textId="77777777" w:rsidR="00EF0032" w:rsidRDefault="00EF0032" w:rsidP="005E6BE2">
      <w:r>
        <w:separator/>
      </w:r>
    </w:p>
  </w:footnote>
  <w:footnote w:type="continuationSeparator" w:id="0">
    <w:p w14:paraId="097C7B73" w14:textId="77777777" w:rsidR="00EF0032" w:rsidRDefault="00EF0032" w:rsidP="005E6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D3E56"/>
    <w:multiLevelType w:val="hybridMultilevel"/>
    <w:tmpl w:val="3E82967A"/>
    <w:lvl w:ilvl="0" w:tplc="41A60C4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6151C93"/>
    <w:multiLevelType w:val="hybridMultilevel"/>
    <w:tmpl w:val="D20CA004"/>
    <w:lvl w:ilvl="0" w:tplc="3CD8A2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69303A6"/>
    <w:multiLevelType w:val="hybridMultilevel"/>
    <w:tmpl w:val="9D42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FB733DB"/>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0532459">
    <w:abstractNumId w:val="3"/>
  </w:num>
  <w:num w:numId="2" w16cid:durableId="1717389033">
    <w:abstractNumId w:val="2"/>
  </w:num>
  <w:num w:numId="3" w16cid:durableId="923759136">
    <w:abstractNumId w:val="0"/>
  </w:num>
  <w:num w:numId="4" w16cid:durableId="261577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002"/>
    <w:rsid w:val="00064174"/>
    <w:rsid w:val="0007108D"/>
    <w:rsid w:val="00094A65"/>
    <w:rsid w:val="000F26B8"/>
    <w:rsid w:val="000F353F"/>
    <w:rsid w:val="00105218"/>
    <w:rsid w:val="001A4759"/>
    <w:rsid w:val="001E7E63"/>
    <w:rsid w:val="002169C5"/>
    <w:rsid w:val="0021754F"/>
    <w:rsid w:val="00223546"/>
    <w:rsid w:val="002878A9"/>
    <w:rsid w:val="00297002"/>
    <w:rsid w:val="00406CA2"/>
    <w:rsid w:val="004225F4"/>
    <w:rsid w:val="00566E83"/>
    <w:rsid w:val="00572722"/>
    <w:rsid w:val="005A6D79"/>
    <w:rsid w:val="005C33E6"/>
    <w:rsid w:val="005E6BE2"/>
    <w:rsid w:val="005F5A49"/>
    <w:rsid w:val="00616904"/>
    <w:rsid w:val="006332F7"/>
    <w:rsid w:val="007561C4"/>
    <w:rsid w:val="0075669D"/>
    <w:rsid w:val="007B2B90"/>
    <w:rsid w:val="007C00E6"/>
    <w:rsid w:val="007C40E3"/>
    <w:rsid w:val="00817B49"/>
    <w:rsid w:val="008B2DCE"/>
    <w:rsid w:val="008F6B15"/>
    <w:rsid w:val="00970FB2"/>
    <w:rsid w:val="00990B49"/>
    <w:rsid w:val="009B0BA6"/>
    <w:rsid w:val="009B7786"/>
    <w:rsid w:val="00A06485"/>
    <w:rsid w:val="00A1217D"/>
    <w:rsid w:val="00AA5C99"/>
    <w:rsid w:val="00B0089C"/>
    <w:rsid w:val="00B51686"/>
    <w:rsid w:val="00B60D42"/>
    <w:rsid w:val="00C17198"/>
    <w:rsid w:val="00C45669"/>
    <w:rsid w:val="00C5101B"/>
    <w:rsid w:val="00C53625"/>
    <w:rsid w:val="00C6709E"/>
    <w:rsid w:val="00CB2996"/>
    <w:rsid w:val="00CD1A57"/>
    <w:rsid w:val="00D32A7F"/>
    <w:rsid w:val="00D617D1"/>
    <w:rsid w:val="00DC5E75"/>
    <w:rsid w:val="00E21585"/>
    <w:rsid w:val="00E73AE7"/>
    <w:rsid w:val="00ED3F87"/>
    <w:rsid w:val="00ED41AA"/>
    <w:rsid w:val="00EF0032"/>
    <w:rsid w:val="00FA5AB6"/>
    <w:rsid w:val="00FC1DDD"/>
    <w:rsid w:val="00FF3FA4"/>
    <w:rsid w:val="4AEC6B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D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basedOn w:val="a0"/>
    <w:link w:val="a4"/>
    <w:uiPriority w:val="99"/>
    <w:semiHidden/>
    <w:rsid w:val="00E73AE7"/>
    <w:rPr>
      <w:rFonts w:ascii="Tahoma" w:hAnsi="Tahoma" w:cs="Tahoma"/>
      <w:sz w:val="16"/>
      <w:szCs w:val="16"/>
    </w:rPr>
  </w:style>
  <w:style w:type="character" w:styleId="a5">
    <w:name w:val="annotation reference"/>
    <w:basedOn w:val="a0"/>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basedOn w:val="a0"/>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basedOn w:val="Char0"/>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 w:type="character" w:customStyle="1" w:styleId="fontstyle01">
    <w:name w:val="fontstyle01"/>
    <w:basedOn w:val="a0"/>
    <w:rsid w:val="00566E83"/>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928;&#961;&#959;&#963;&#945;&#961;&#956;&#959;&#963;&#956;&#941;&#957;&#945;%20&#960;&#961;&#972;&#964;&#965;&#960;&#945;%20&#964;&#959;&#965;%20Office\template_thema_2_3_4_ly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2" ma:contentTypeDescription="Create a new document." ma:contentTypeScope="" ma:versionID="18dcb7465b487d13367a8f100a800ce6">
  <xsd:schema xmlns:xsd="http://www.w3.org/2001/XMLSchema" xmlns:xs="http://www.w3.org/2001/XMLSchema" xmlns:p="http://schemas.microsoft.com/office/2006/metadata/properties" xmlns:ns2="e6921f4e-6864-4e6a-940a-9b465a3e021d" targetNamespace="http://schemas.microsoft.com/office/2006/metadata/properties" ma:root="true" ma:fieldsID="e594e5cddadc4b2f9507d9bc03cf8f69" ns2:_="">
    <xsd:import namespace="e6921f4e-6864-4e6a-940a-9b465a3e02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98C71-0713-4A5B-89C8-F387C6ED53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172FA3-181E-4F19-BA2F-D5A95ACA9617}">
  <ds:schemaRefs>
    <ds:schemaRef ds:uri="http://schemas.microsoft.com/sharepoint/v3/contenttype/forms"/>
  </ds:schemaRefs>
</ds:datastoreItem>
</file>

<file path=customXml/itemProps3.xml><?xml version="1.0" encoding="utf-8"?>
<ds:datastoreItem xmlns:ds="http://schemas.openxmlformats.org/officeDocument/2006/customXml" ds:itemID="{26646439-3041-47EE-BFC1-3940CD9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template_thema_2_3_4_lysi.dotx</Template>
  <TotalTime>0</TotalTime>
  <Pages>1</Pages>
  <Words>208</Words>
  <Characters>1192</Characters>
  <Application>Microsoft Office Word</Application>
  <DocSecurity>0</DocSecurity>
  <Lines>9</Lines>
  <Paragraphs>2</Paragraphs>
  <ScaleCrop>false</ScaleCrop>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2022-11-15T06:30:00Z</dcterms:created>
  <dcterms:modified xsi:type="dcterms:W3CDTF">2023-02-05T15:11:00Z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